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D6" w:rsidRPr="00AA03FC" w:rsidRDefault="00C6265D" w:rsidP="00CB7ED6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ED6" w:rsidRPr="00AA03FC" w:rsidRDefault="00CB7ED6" w:rsidP="00CB7ED6">
      <w:pPr>
        <w:autoSpaceDE w:val="0"/>
        <w:autoSpaceDN w:val="0"/>
        <w:spacing w:after="0" w:line="240" w:lineRule="exact"/>
        <w:ind w:firstLine="567"/>
        <w:jc w:val="center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B7ED6" w:rsidRPr="00AA03FC" w:rsidRDefault="00CB7ED6" w:rsidP="00CB7ED6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Российская Федерация</w:t>
      </w:r>
    </w:p>
    <w:p w:rsidR="00CB7ED6" w:rsidRPr="00AA03FC" w:rsidRDefault="00CB7ED6" w:rsidP="00CB7ED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Новгородская область Новгородский район</w:t>
      </w:r>
    </w:p>
    <w:p w:rsidR="00CB7ED6" w:rsidRPr="00AA03FC" w:rsidRDefault="00CB7ED6" w:rsidP="00CB7ED6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Совет депутатов </w:t>
      </w:r>
      <w:r w:rsidR="00F52D90" w:rsidRPr="00AA03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Лесновского</w:t>
      </w:r>
      <w:r w:rsidRPr="00AA03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сельского поселения</w:t>
      </w:r>
    </w:p>
    <w:p w:rsidR="00CB7ED6" w:rsidRPr="00AA03FC" w:rsidRDefault="00CB7ED6" w:rsidP="00CB7ED6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B7ED6" w:rsidRPr="00AA03FC" w:rsidRDefault="00CB7ED6" w:rsidP="00CB7ED6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B7ED6" w:rsidRPr="00AA03FC" w:rsidRDefault="00CB7ED6" w:rsidP="00CB7ED6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</w:t>
      </w:r>
    </w:p>
    <w:p w:rsidR="00CB7ED6" w:rsidRPr="00AA03FC" w:rsidRDefault="00CB7ED6" w:rsidP="00CB7E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B7ED6" w:rsidRPr="00AA03FC" w:rsidRDefault="00CB7ED6" w:rsidP="00CB7E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EF63B0" w:rsidRPr="00EF6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13.08.</w:t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2021 № </w:t>
      </w:r>
      <w:r w:rsidR="00EF63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47</w:t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2F010A" w:rsidRDefault="00CB7ED6" w:rsidP="002F01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д. </w:t>
      </w:r>
      <w:r w:rsidR="00F52D90"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Лесная</w:t>
      </w:r>
    </w:p>
    <w:p w:rsidR="002F010A" w:rsidRDefault="002F010A" w:rsidP="002F01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F010A" w:rsidRDefault="00AA03FC" w:rsidP="002F01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Положения о муниципальном контроле в сфере благоустройства</w:t>
      </w:r>
    </w:p>
    <w:p w:rsidR="002F010A" w:rsidRDefault="002F010A" w:rsidP="002F01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D6C3B" w:rsidRDefault="00AA03FC" w:rsidP="002F01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</w:t>
      </w:r>
      <w:r w:rsidR="00FD6C3B">
        <w:rPr>
          <w:rFonts w:ascii="Times New Roman" w:eastAsia="Times New Roman" w:hAnsi="Times New Roman"/>
          <w:sz w:val="26"/>
          <w:szCs w:val="26"/>
          <w:lang w:eastAsia="ru-RU"/>
        </w:rPr>
        <w:t xml:space="preserve">ом </w:t>
      </w:r>
      <w:r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FD6C3B">
        <w:rPr>
          <w:rFonts w:ascii="Times New Roman" w:eastAsia="Times New Roman" w:hAnsi="Times New Roman"/>
          <w:sz w:val="26"/>
          <w:szCs w:val="26"/>
          <w:lang w:eastAsia="ru-RU"/>
        </w:rPr>
        <w:t xml:space="preserve">ст. 98 Федерального закона </w:t>
      </w:r>
      <w:r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FD6C3B">
        <w:rPr>
          <w:rFonts w:ascii="Times New Roman" w:eastAsia="Times New Roman" w:hAnsi="Times New Roman"/>
          <w:sz w:val="26"/>
          <w:szCs w:val="26"/>
          <w:lang w:eastAsia="ru-RU"/>
        </w:rPr>
        <w:t>Уставом Лесновского сельского поселения,</w:t>
      </w:r>
    </w:p>
    <w:p w:rsidR="00EE0440" w:rsidRDefault="00FD6C3B" w:rsidP="002F01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 </w:t>
      </w:r>
      <w:r w:rsidR="00EE0440">
        <w:rPr>
          <w:rFonts w:ascii="Times New Roman" w:eastAsia="Times New Roman" w:hAnsi="Times New Roman"/>
          <w:sz w:val="26"/>
          <w:szCs w:val="26"/>
          <w:lang w:eastAsia="ru-RU"/>
        </w:rPr>
        <w:t>депутатов Лесновского сельского поселения</w:t>
      </w:r>
    </w:p>
    <w:p w:rsidR="00EE0440" w:rsidRDefault="00EE0440" w:rsidP="002F01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440" w:rsidRPr="00EE0440" w:rsidRDefault="00EE0440" w:rsidP="00EE04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E044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РЕШИЛ:</w:t>
      </w:r>
    </w:p>
    <w:p w:rsidR="00EE0440" w:rsidRPr="00EE0440" w:rsidRDefault="00EE0440" w:rsidP="00EE04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0440" w:rsidRDefault="00AA03FC" w:rsidP="00B358F0">
      <w:pPr>
        <w:tabs>
          <w:tab w:val="left" w:pos="-4820"/>
          <w:tab w:val="left" w:pos="-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B358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Положение о муниципальном контроле в сфере благоустройства </w:t>
      </w:r>
      <w:r w:rsidR="00EE0440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Приложению 1 к настоящему решению.</w:t>
      </w:r>
    </w:p>
    <w:p w:rsidR="00EE0440" w:rsidRDefault="00EE0440" w:rsidP="00EE0440">
      <w:pPr>
        <w:tabs>
          <w:tab w:val="left" w:pos="-4820"/>
          <w:tab w:val="left" w:pos="-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Настоящее р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ешение вступает в силу с 01.01.2022.</w:t>
      </w:r>
    </w:p>
    <w:p w:rsidR="00EE0440" w:rsidRPr="00EE0440" w:rsidRDefault="00EE0440" w:rsidP="00EE0440">
      <w:pPr>
        <w:tabs>
          <w:tab w:val="left" w:pos="-4820"/>
          <w:tab w:val="left" w:pos="-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адресу: </w:t>
      </w:r>
      <w:hyperlink r:id="rId7" w:history="1">
        <w:r w:rsidRPr="00AA03FC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www</w:t>
        </w:r>
        <w:r w:rsidRPr="00AA03FC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.</w:t>
        </w:r>
        <w:r w:rsidRPr="00AA03FC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lesnaya</w:t>
        </w:r>
      </w:hyperlink>
      <w:r w:rsidRPr="00AA03FC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- </w:t>
      </w:r>
      <w:r w:rsidRPr="00AA03FC"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 w:eastAsia="ru-RU"/>
        </w:rPr>
        <w:t>adm</w:t>
      </w:r>
      <w:r w:rsidRPr="00AA03FC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.</w:t>
      </w:r>
      <w:r w:rsidRPr="00AA03FC"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 w:eastAsia="ru-RU"/>
        </w:rPr>
        <w:t>ru</w:t>
      </w:r>
      <w:r w:rsidRPr="00AA03FC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.</w:t>
      </w:r>
    </w:p>
    <w:p w:rsidR="00EE0440" w:rsidRDefault="00EE0440" w:rsidP="00EE0440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11E25" w:rsidRPr="00AA03FC" w:rsidRDefault="00B11E25" w:rsidP="00EE0440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0440" w:rsidRPr="00AA03FC" w:rsidRDefault="00EE0440" w:rsidP="00EE0440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0440" w:rsidRPr="00AA03FC" w:rsidRDefault="00EE0440" w:rsidP="00EE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 Совета депутатов</w:t>
      </w:r>
    </w:p>
    <w:p w:rsidR="00EE0440" w:rsidRPr="00AA03FC" w:rsidRDefault="00EE0440" w:rsidP="00EE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</w:t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А.Н. Старостин</w:t>
      </w:r>
    </w:p>
    <w:p w:rsidR="00EE0440" w:rsidRPr="00AA03FC" w:rsidRDefault="00EE0440" w:rsidP="00EE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0440" w:rsidRPr="00AA03FC" w:rsidRDefault="00EE0440" w:rsidP="00EE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0440" w:rsidRPr="00AA03FC" w:rsidRDefault="00EE0440" w:rsidP="00EE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Лесновского сельского поселения</w:t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С.Г. Калиничев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B0500" w:rsidRDefault="007B0500" w:rsidP="00AA03FC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500" w:rsidRDefault="007B0500" w:rsidP="00AA03FC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500" w:rsidRDefault="007B0500" w:rsidP="00AA03FC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500" w:rsidRDefault="007B0500" w:rsidP="00AA03FC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500" w:rsidRDefault="007B0500" w:rsidP="00AA03FC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500" w:rsidRDefault="007B0500" w:rsidP="00AA03FC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500" w:rsidRDefault="007B0500" w:rsidP="00AA03FC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500" w:rsidRDefault="007B0500" w:rsidP="00AA03FC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500" w:rsidRDefault="007B0500" w:rsidP="00AA03FC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03FC" w:rsidRPr="00AA03FC" w:rsidRDefault="00AA03FC" w:rsidP="007B0500">
      <w:pPr>
        <w:shd w:val="clear" w:color="auto" w:fill="FFFFFF"/>
        <w:spacing w:after="0" w:line="240" w:lineRule="auto"/>
        <w:ind w:left="708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3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7B0500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7B0500" w:rsidRDefault="007B0500" w:rsidP="007B0500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A03FC" w:rsidRPr="00AA03FC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7B0500" w:rsidRDefault="007B0500" w:rsidP="007B050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Лесновского сельского поселения</w:t>
      </w:r>
    </w:p>
    <w:p w:rsidR="00AA03FC" w:rsidRPr="00AA03FC" w:rsidRDefault="007B0500" w:rsidP="007B050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A03FC" w:rsidRPr="00AA03F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AA03FC" w:rsidRPr="00AA03FC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AA03FC" w:rsidRPr="00AA03FC">
        <w:rPr>
          <w:rFonts w:ascii="Times New Roman" w:eastAsia="Times New Roman" w:hAnsi="Times New Roman"/>
          <w:sz w:val="24"/>
          <w:szCs w:val="24"/>
          <w:lang w:eastAsia="ru-RU"/>
        </w:rPr>
        <w:t>№ _____</w:t>
      </w:r>
    </w:p>
    <w:p w:rsidR="00AA03FC" w:rsidRPr="00AA03FC" w:rsidRDefault="00AA03FC" w:rsidP="00AA03FC">
      <w:pPr>
        <w:shd w:val="clear" w:color="auto" w:fill="FFFFFF"/>
        <w:spacing w:after="0" w:line="240" w:lineRule="auto"/>
        <w:ind w:left="576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03FC" w:rsidRPr="00AA03FC" w:rsidRDefault="00AA03FC" w:rsidP="00DF7C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Положение</w:t>
      </w:r>
    </w:p>
    <w:p w:rsidR="00AA03FC" w:rsidRPr="00AA03FC" w:rsidRDefault="00AA03FC" w:rsidP="00DF7C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муниципальном контроле в сфере благоустройства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A03FC" w:rsidRDefault="00AA03FC" w:rsidP="00DF7C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:rsidR="00DF7CED" w:rsidRPr="00AA03FC" w:rsidRDefault="00DF7CED" w:rsidP="00DF7CED">
      <w:pPr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1.1.</w:t>
      </w:r>
      <w:r w:rsidR="00DF7C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Положение о муниципальном контроле в сфере благоустройства (далее</w:t>
      </w:r>
      <w:r w:rsidR="00DF7C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- Положение) устанавливает порядок организации и осуществления муниципального контроля в сфере благоустройства на территории </w:t>
      </w:r>
      <w:r w:rsidR="00D129F0">
        <w:rPr>
          <w:rFonts w:ascii="Times New Roman" w:eastAsia="Times New Roman" w:hAnsi="Times New Roman"/>
          <w:sz w:val="26"/>
          <w:szCs w:val="26"/>
          <w:lang w:eastAsia="ru-RU"/>
        </w:rPr>
        <w:t>Лесновского сельского поселения Новгородского муниципального района Новгородской области.</w:t>
      </w: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D12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Муниципальный контроль в сфере благоустройства (далее – муниципальный контроль) на территории </w:t>
      </w:r>
      <w:r w:rsidR="00D129F0">
        <w:rPr>
          <w:rFonts w:ascii="Times New Roman" w:eastAsia="Times New Roman" w:hAnsi="Times New Roman"/>
          <w:sz w:val="26"/>
          <w:szCs w:val="26"/>
          <w:lang w:eastAsia="ru-RU"/>
        </w:rPr>
        <w:t>Лесновского сельского поселения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</w:t>
      </w:r>
      <w:r w:rsidR="00BA5DE8">
        <w:rPr>
          <w:rFonts w:ascii="Times New Roman" w:eastAsia="Times New Roman" w:hAnsi="Times New Roman"/>
          <w:sz w:val="26"/>
          <w:szCs w:val="26"/>
          <w:lang w:eastAsia="ru-RU"/>
        </w:rPr>
        <w:t xml:space="preserve">служащими (далее – должностные лица) муниципального контроля </w:t>
      </w:r>
      <w:r w:rsidR="00D129F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дминистрации </w:t>
      </w:r>
      <w:r w:rsidR="00D129F0">
        <w:rPr>
          <w:rFonts w:ascii="Times New Roman" w:eastAsia="Times New Roman" w:hAnsi="Times New Roman"/>
          <w:sz w:val="26"/>
          <w:szCs w:val="26"/>
          <w:lang w:eastAsia="ru-RU"/>
        </w:rPr>
        <w:t>Лесновского сельского поселения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контрольный орган).</w:t>
      </w: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BA5DE8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Должностные лица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31.07.2020 № 248-ФЗ</w:t>
      </w:r>
      <w:r w:rsidR="00BA5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 (дал</w:t>
      </w:r>
      <w:r w:rsidR="00BA5DE8">
        <w:rPr>
          <w:rFonts w:ascii="Times New Roman" w:eastAsia="Times New Roman" w:hAnsi="Times New Roman"/>
          <w:sz w:val="26"/>
          <w:szCs w:val="26"/>
          <w:lang w:eastAsia="ru-RU"/>
        </w:rPr>
        <w:t xml:space="preserve">ее – </w:t>
      </w:r>
      <w:r w:rsidR="00D81753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248-ФЗ).</w:t>
      </w: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9A330F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9A330F">
        <w:rPr>
          <w:rFonts w:ascii="Times New Roman" w:eastAsia="Times New Roman" w:hAnsi="Times New Roman"/>
          <w:sz w:val="26"/>
          <w:szCs w:val="26"/>
          <w:lang w:eastAsia="ru-RU"/>
        </w:rPr>
        <w:t>Лесновского сельского поселения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AA03FC" w:rsidRPr="00AA03FC" w:rsidRDefault="00F67E54" w:rsidP="009A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9A330F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Объектами муниципального контроля являются:</w:t>
      </w:r>
    </w:p>
    <w:p w:rsidR="009A330F" w:rsidRPr="009A330F" w:rsidRDefault="009A330F" w:rsidP="009A330F">
      <w:pPr>
        <w:spacing w:after="0" w:line="240" w:lineRule="auto"/>
        <w:ind w:firstLine="709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9A330F">
        <w:rPr>
          <w:rFonts w:ascii="Times New Roman" w:eastAsia="Times New Roman" w:hAnsi="Times New Roman"/>
          <w:sz w:val="26"/>
          <w:szCs w:val="26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A330F" w:rsidRPr="009A330F" w:rsidRDefault="009A330F" w:rsidP="009A330F">
      <w:pPr>
        <w:spacing w:after="0" w:line="240" w:lineRule="auto"/>
        <w:ind w:firstLine="709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9A330F">
        <w:rPr>
          <w:rFonts w:ascii="Times New Roman" w:eastAsia="Times New Roman" w:hAnsi="Times New Roman"/>
          <w:sz w:val="26"/>
          <w:szCs w:val="26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A330F" w:rsidRPr="009A330F" w:rsidRDefault="009A330F" w:rsidP="009A330F">
      <w:pPr>
        <w:spacing w:after="0" w:line="240" w:lineRule="auto"/>
        <w:ind w:firstLine="709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9A330F">
        <w:rPr>
          <w:rFonts w:ascii="Times New Roman" w:eastAsia="Times New Roman" w:hAnsi="Times New Roman"/>
          <w:sz w:val="26"/>
          <w:szCs w:val="26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AA03FC" w:rsidRPr="00A74B75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DD6131"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Контрольный орган </w:t>
      </w:r>
      <w:r w:rsidR="00AA03FC"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обеспечивает учет объектов контроля в рамках осуществления муниципального контроля.</w:t>
      </w: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DD6131"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</w:t>
      </w:r>
      <w:r w:rsidR="00AA03FC"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общедоступную информацию.</w:t>
      </w: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DD6131">
        <w:rPr>
          <w:rFonts w:ascii="Times New Roman" w:eastAsia="Times New Roman" w:hAnsi="Times New Roman"/>
          <w:sz w:val="26"/>
          <w:szCs w:val="26"/>
          <w:lang w:eastAsia="ru-RU"/>
        </w:rPr>
        <w:t xml:space="preserve">8.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не предусмотрено федеральными законами, а также</w:t>
      </w:r>
      <w:r w:rsidR="00DD613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DD6131">
        <w:rPr>
          <w:rFonts w:ascii="Times New Roman" w:eastAsia="Times New Roman" w:hAnsi="Times New Roman"/>
          <w:sz w:val="26"/>
          <w:szCs w:val="26"/>
          <w:lang w:eastAsia="ru-RU"/>
        </w:rPr>
        <w:t xml:space="preserve">9.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</w:t>
      </w:r>
      <w:r w:rsidR="00D81753">
        <w:rPr>
          <w:rFonts w:ascii="Times New Roman" w:eastAsia="Times New Roman" w:hAnsi="Times New Roman"/>
          <w:sz w:val="26"/>
          <w:szCs w:val="26"/>
          <w:lang w:eastAsia="ru-RU"/>
        </w:rPr>
        <w:t xml:space="preserve">31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AA03FC" w:rsidRPr="00A74B75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1.10. </w:t>
      </w:r>
      <w:r w:rsidR="00AA03FC"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Контролируемые лица при осуществлении муниципального контроля реализуют права и несут обязанности, установленные № 248-ФЗ.</w:t>
      </w: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1.11. </w:t>
      </w:r>
      <w:r w:rsidR="00AA03FC"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отношениям, связанным с осуществлением муниципального контроля, организацией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проведением профилактических мероприятий, контрольных (надзорных) мероприятий применяютс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 положения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№ 248-ФЗ.</w:t>
      </w: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1.12.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осуществлении муниципального контроля система оценки и управления рисками, досудебный порядок подачи жалоб не применяются. </w:t>
      </w: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1.13. </w:t>
      </w:r>
      <w:r w:rsidR="00AA03FC"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Плановые контрольные (надзорные) мероприятия и внеплановые контрольные (надзорные) мероприятия проводятся с учетом особенностей, установленных </w:t>
      </w:r>
      <w:hyperlink r:id="rId8" w:history="1">
        <w:r w:rsidR="00AA03FC" w:rsidRPr="00A74B75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статьями 61</w:t>
        </w:r>
      </w:hyperlink>
      <w:r w:rsidR="00AA03FC"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hyperlink r:id="rId9" w:history="1">
        <w:r w:rsidR="00AA03FC" w:rsidRPr="00A74B75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66</w:t>
        </w:r>
      </w:hyperlink>
      <w:r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№ 248-ФЗ.</w:t>
      </w: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Оценка результативности и эффективности муниципального контроля осуществляется в соответствии со статьей 30 Федерального закона № 248-ФЗ.</w:t>
      </w:r>
    </w:p>
    <w:p w:rsidR="00AA03FC" w:rsidRPr="00AA03FC" w:rsidRDefault="00F67E5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1.15.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Ключевые показатели муниципального контроля и их целевые значения, индикативные показатели утверждаются решением </w:t>
      </w:r>
      <w:r w:rsidR="00120034">
        <w:rPr>
          <w:rFonts w:ascii="Times New Roman" w:eastAsia="Times New Roman" w:hAnsi="Times New Roman"/>
          <w:sz w:val="26"/>
          <w:szCs w:val="26"/>
          <w:lang w:eastAsia="ru-RU"/>
        </w:rPr>
        <w:t>Совета депутатов Лесновского сельского поселения.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03FC" w:rsidRPr="00AA03FC" w:rsidRDefault="00120034" w:rsidP="00AA0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</w:t>
      </w:r>
      <w:r w:rsidR="00AA03FC" w:rsidRPr="00AA03FC">
        <w:rPr>
          <w:rFonts w:ascii="Times New Roman" w:eastAsia="Times New Roman" w:hAnsi="Times New Roman"/>
          <w:b/>
          <w:sz w:val="26"/>
          <w:szCs w:val="26"/>
          <w:lang w:eastAsia="ru-RU"/>
        </w:rPr>
        <w:t>Профилактика р</w:t>
      </w:r>
      <w:r w:rsidR="00D920CD">
        <w:rPr>
          <w:rFonts w:ascii="Times New Roman" w:eastAsia="Times New Roman" w:hAnsi="Times New Roman"/>
          <w:b/>
          <w:sz w:val="26"/>
          <w:szCs w:val="26"/>
          <w:lang w:eastAsia="ru-RU"/>
        </w:rPr>
        <w:t>исков причинения вреда (ущерба)</w:t>
      </w:r>
    </w:p>
    <w:p w:rsid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3FC">
        <w:rPr>
          <w:rFonts w:ascii="Times New Roman" w:eastAsia="Times New Roman" w:hAnsi="Times New Roman"/>
          <w:b/>
          <w:sz w:val="26"/>
          <w:szCs w:val="26"/>
          <w:lang w:eastAsia="ru-RU"/>
        </w:rPr>
        <w:t>охраняемым законом ценностям</w:t>
      </w:r>
    </w:p>
    <w:p w:rsidR="00120034" w:rsidRPr="00AA03FC" w:rsidRDefault="00120034" w:rsidP="00AA0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03FC" w:rsidRPr="00AA03FC" w:rsidRDefault="00120034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AA03FC" w:rsidRPr="00AA03FC">
        <w:rPr>
          <w:rFonts w:ascii="Times New Roman" w:hAnsi="Times New Roman"/>
          <w:sz w:val="26"/>
          <w:szCs w:val="26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AA03FC" w:rsidRPr="00AA03FC" w:rsidRDefault="00D920CD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3632">
        <w:rPr>
          <w:rFonts w:ascii="Times New Roman" w:hAnsi="Times New Roman"/>
          <w:sz w:val="26"/>
          <w:szCs w:val="26"/>
        </w:rPr>
        <w:t xml:space="preserve">2.2. </w:t>
      </w:r>
      <w:r w:rsidR="00AA03FC" w:rsidRPr="00AA03FC">
        <w:rPr>
          <w:rFonts w:ascii="Times New Roman" w:hAnsi="Times New Roman"/>
          <w:sz w:val="26"/>
          <w:szCs w:val="26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</w:t>
      </w:r>
      <w:r w:rsidR="00C93632">
        <w:rPr>
          <w:rFonts w:ascii="Times New Roman" w:hAnsi="Times New Roman"/>
          <w:sz w:val="26"/>
          <w:szCs w:val="26"/>
        </w:rPr>
        <w:t xml:space="preserve">которая не позднее 20 декабря предшествующего года </w:t>
      </w:r>
      <w:r w:rsidR="00AA03FC" w:rsidRPr="00AA03FC">
        <w:rPr>
          <w:rFonts w:ascii="Times New Roman" w:hAnsi="Times New Roman"/>
          <w:sz w:val="26"/>
          <w:szCs w:val="26"/>
        </w:rPr>
        <w:t>утверждае</w:t>
      </w:r>
      <w:r w:rsidR="00C93632">
        <w:rPr>
          <w:rFonts w:ascii="Times New Roman" w:hAnsi="Times New Roman"/>
          <w:sz w:val="26"/>
          <w:szCs w:val="26"/>
        </w:rPr>
        <w:t>тся</w:t>
      </w:r>
      <w:r w:rsidR="00AA03FC" w:rsidRPr="00AA03FC">
        <w:rPr>
          <w:rFonts w:ascii="Times New Roman" w:hAnsi="Times New Roman"/>
          <w:sz w:val="26"/>
          <w:szCs w:val="26"/>
        </w:rPr>
        <w:t xml:space="preserve"> </w:t>
      </w:r>
      <w:r w:rsidR="00E537B3" w:rsidRPr="00C93632">
        <w:rPr>
          <w:rFonts w:ascii="Times New Roman" w:hAnsi="Times New Roman"/>
          <w:sz w:val="26"/>
          <w:szCs w:val="26"/>
        </w:rPr>
        <w:t>постановлением Администрации Лесновского сельского поселения.</w:t>
      </w:r>
    </w:p>
    <w:p w:rsidR="00AA03FC" w:rsidRDefault="00C93632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3632">
        <w:rPr>
          <w:rFonts w:ascii="Times New Roman" w:hAnsi="Times New Roman"/>
          <w:sz w:val="26"/>
          <w:szCs w:val="26"/>
        </w:rPr>
        <w:t xml:space="preserve">2.3. </w:t>
      </w:r>
      <w:r w:rsidR="00AA03FC" w:rsidRPr="00AA03FC">
        <w:rPr>
          <w:rFonts w:ascii="Times New Roman" w:hAnsi="Times New Roman"/>
          <w:sz w:val="26"/>
          <w:szCs w:val="26"/>
        </w:rPr>
        <w:t>Утвержденная Программа профилактики размещается на официальном сайте контрольного органа в сети «Интернет»</w:t>
      </w:r>
      <w:r w:rsidR="00CC7EE4">
        <w:rPr>
          <w:rFonts w:ascii="Times New Roman" w:hAnsi="Times New Roman"/>
          <w:sz w:val="26"/>
          <w:szCs w:val="26"/>
        </w:rPr>
        <w:t xml:space="preserve"> в течение 5 дней со дня ее утверждения.</w:t>
      </w:r>
    </w:p>
    <w:p w:rsidR="00AA03FC" w:rsidRPr="00AA03FC" w:rsidRDefault="00CC7EE4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="00AA03FC" w:rsidRPr="00AA03FC">
        <w:rPr>
          <w:rFonts w:ascii="Times New Roman" w:hAnsi="Times New Roman"/>
          <w:sz w:val="26"/>
          <w:szCs w:val="26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AA03FC" w:rsidRPr="00AA03FC" w:rsidRDefault="00CC7EE4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P85"/>
      <w:bookmarkEnd w:id="0"/>
      <w:r>
        <w:rPr>
          <w:rFonts w:ascii="Times New Roman" w:hAnsi="Times New Roman"/>
          <w:sz w:val="26"/>
          <w:szCs w:val="26"/>
        </w:rPr>
        <w:t xml:space="preserve">2.5. </w:t>
      </w:r>
      <w:r w:rsidR="00AA03FC" w:rsidRPr="00AA03FC">
        <w:rPr>
          <w:rFonts w:ascii="Times New Roman" w:hAnsi="Times New Roman"/>
          <w:sz w:val="26"/>
          <w:szCs w:val="26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1)</w:t>
      </w:r>
      <w:r w:rsidR="00CC7EE4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информирование;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2)</w:t>
      </w:r>
      <w:r w:rsidR="00CC7EE4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консультирование;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3)</w:t>
      </w:r>
      <w:r w:rsidR="00CC7EE4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4)</w:t>
      </w:r>
      <w:r w:rsidR="00CC7EE4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профилактический визит.</w:t>
      </w:r>
    </w:p>
    <w:p w:rsidR="00AA03FC" w:rsidRPr="00A74B75" w:rsidRDefault="00CC7EE4" w:rsidP="00AA03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74B75">
        <w:rPr>
          <w:rFonts w:ascii="Times New Roman" w:hAnsi="Times New Roman"/>
          <w:color w:val="000000"/>
          <w:sz w:val="26"/>
          <w:szCs w:val="26"/>
        </w:rPr>
        <w:t xml:space="preserve">2.6. </w:t>
      </w:r>
      <w:r w:rsidR="00AA03FC" w:rsidRPr="00A74B75">
        <w:rPr>
          <w:rFonts w:ascii="Times New Roman" w:hAnsi="Times New Roman"/>
          <w:color w:val="000000"/>
          <w:sz w:val="26"/>
          <w:szCs w:val="26"/>
        </w:rPr>
        <w:t xml:space="preserve">Информирование контролируемых лиц и иных заинтересованных лиц осуществляется в порядке, установленном статьей 46 № 248-ФЗ, посредством </w:t>
      </w:r>
      <w:r w:rsidR="00AA03FC" w:rsidRPr="00A74B75">
        <w:rPr>
          <w:rFonts w:ascii="Times New Roman" w:hAnsi="Times New Roman"/>
          <w:color w:val="000000"/>
          <w:sz w:val="26"/>
          <w:szCs w:val="26"/>
        </w:rPr>
        <w:lastRenderedPageBreak/>
        <w:t>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A03FC" w:rsidRPr="00A74B75" w:rsidRDefault="007E7314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146"/>
      <w:bookmarkEnd w:id="1"/>
      <w:r w:rsidRPr="00A74B75">
        <w:rPr>
          <w:rFonts w:ascii="Times New Roman" w:hAnsi="Times New Roman"/>
          <w:color w:val="000000"/>
          <w:sz w:val="26"/>
          <w:szCs w:val="26"/>
        </w:rPr>
        <w:t xml:space="preserve">2.7. </w:t>
      </w:r>
      <w:r w:rsidR="00AA03FC" w:rsidRPr="00A74B75">
        <w:rPr>
          <w:rFonts w:ascii="Times New Roman" w:hAnsi="Times New Roman"/>
          <w:color w:val="000000"/>
          <w:sz w:val="26"/>
          <w:szCs w:val="26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AA03FC" w:rsidRPr="00AA03FC" w:rsidRDefault="007E7314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 </w:t>
      </w:r>
      <w:r w:rsidR="00AA03FC" w:rsidRPr="00AA03FC">
        <w:rPr>
          <w:rFonts w:ascii="Times New Roman" w:hAnsi="Times New Roman"/>
          <w:sz w:val="26"/>
          <w:szCs w:val="26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</w:t>
      </w:r>
      <w:r>
        <w:rPr>
          <w:rFonts w:ascii="Times New Roman" w:hAnsi="Times New Roman"/>
          <w:sz w:val="26"/>
          <w:szCs w:val="26"/>
        </w:rPr>
        <w:t>ьного (надзорного) мероприятия.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</w:t>
      </w:r>
      <w:r w:rsidR="007E7314">
        <w:rPr>
          <w:rFonts w:ascii="Times New Roman" w:hAnsi="Times New Roman"/>
          <w:sz w:val="26"/>
          <w:szCs w:val="26"/>
        </w:rPr>
        <w:t xml:space="preserve">.9. </w:t>
      </w:r>
      <w:r w:rsidRPr="00AA03FC">
        <w:rPr>
          <w:rFonts w:ascii="Times New Roman" w:hAnsi="Times New Roman"/>
          <w:sz w:val="26"/>
          <w:szCs w:val="26"/>
        </w:rPr>
        <w:t>Консультирование осуществляется по следующим вопросам: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1)</w:t>
      </w:r>
      <w:r w:rsidR="007E7314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компетенция контрольного органа;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2)</w:t>
      </w:r>
      <w:r w:rsidR="007E7314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организация и осуществление муниципального контроля;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3)</w:t>
      </w:r>
      <w:r w:rsidR="007E7314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 xml:space="preserve">порядок осуществления профилактических, контрольных (надзорных) мероприятий, установленных </w:t>
      </w:r>
      <w:r w:rsidR="007E7314">
        <w:rPr>
          <w:rFonts w:ascii="Times New Roman" w:hAnsi="Times New Roman"/>
          <w:sz w:val="26"/>
          <w:szCs w:val="26"/>
        </w:rPr>
        <w:t xml:space="preserve">настоящим </w:t>
      </w:r>
      <w:r w:rsidRPr="00AA03FC">
        <w:rPr>
          <w:rFonts w:ascii="Times New Roman" w:hAnsi="Times New Roman"/>
          <w:sz w:val="26"/>
          <w:szCs w:val="26"/>
        </w:rPr>
        <w:t>Положением;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4)</w:t>
      </w:r>
      <w:r w:rsidR="007E7314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применение мер ответственности за нарушение обязательных требований.</w:t>
      </w:r>
    </w:p>
    <w:p w:rsidR="00AA03FC" w:rsidRPr="00A74B75" w:rsidRDefault="007E7314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74B75">
        <w:rPr>
          <w:rFonts w:ascii="Times New Roman" w:hAnsi="Times New Roman"/>
          <w:color w:val="000000"/>
          <w:sz w:val="26"/>
          <w:szCs w:val="26"/>
        </w:rPr>
        <w:t xml:space="preserve">2.10. </w:t>
      </w:r>
      <w:r w:rsidR="00AA03FC" w:rsidRPr="00A74B75">
        <w:rPr>
          <w:rFonts w:ascii="Times New Roman" w:hAnsi="Times New Roman"/>
          <w:color w:val="000000"/>
          <w:sz w:val="26"/>
          <w:szCs w:val="26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10" w:history="1">
        <w:r w:rsidR="00AA03FC" w:rsidRPr="00A74B75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="00AA03FC" w:rsidRPr="00A74B75">
        <w:rPr>
          <w:rFonts w:ascii="Times New Roman" w:hAnsi="Times New Roman"/>
          <w:color w:val="000000"/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</w:t>
      </w:r>
      <w:r w:rsidR="007E7314">
        <w:rPr>
          <w:rFonts w:ascii="Times New Roman" w:hAnsi="Times New Roman"/>
          <w:sz w:val="26"/>
          <w:szCs w:val="26"/>
        </w:rPr>
        <w:t xml:space="preserve">.11. </w:t>
      </w:r>
      <w:r w:rsidRPr="00AA03FC">
        <w:rPr>
          <w:rFonts w:ascii="Times New Roman" w:hAnsi="Times New Roman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3FC">
        <w:rPr>
          <w:rFonts w:ascii="Times New Roman" w:hAnsi="Times New Roman"/>
          <w:sz w:val="26"/>
          <w:szCs w:val="26"/>
        </w:rPr>
        <w:t>2</w:t>
      </w:r>
      <w:r w:rsidR="007E7314">
        <w:rPr>
          <w:rFonts w:ascii="Times New Roman" w:hAnsi="Times New Roman"/>
          <w:sz w:val="26"/>
          <w:szCs w:val="26"/>
        </w:rPr>
        <w:t xml:space="preserve">.12. </w:t>
      </w:r>
      <w:r w:rsidRPr="00AA03FC">
        <w:rPr>
          <w:rFonts w:ascii="Times New Roman" w:hAnsi="Times New Roman"/>
          <w:sz w:val="26"/>
          <w:szCs w:val="26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AA03FC" w:rsidRPr="00AA03FC" w:rsidRDefault="007E7314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43F8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13. </w:t>
      </w:r>
      <w:r w:rsidR="00AA03FC" w:rsidRPr="00AA03FC">
        <w:rPr>
          <w:rFonts w:ascii="Times New Roman" w:hAnsi="Times New Roman"/>
          <w:sz w:val="26"/>
          <w:szCs w:val="26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</w:t>
      </w:r>
      <w:r>
        <w:rPr>
          <w:rFonts w:ascii="Times New Roman" w:hAnsi="Times New Roman"/>
          <w:sz w:val="26"/>
          <w:szCs w:val="26"/>
        </w:rPr>
        <w:t xml:space="preserve"> (Главой Лесновского сельского поселения</w:t>
      </w:r>
      <w:r w:rsidR="00932301">
        <w:rPr>
          <w:rFonts w:ascii="Times New Roman" w:hAnsi="Times New Roman"/>
          <w:sz w:val="26"/>
          <w:szCs w:val="26"/>
        </w:rPr>
        <w:t xml:space="preserve"> или заместителем Главы Администрации Лесновского сельского поселения</w:t>
      </w:r>
      <w:r>
        <w:rPr>
          <w:rFonts w:ascii="Times New Roman" w:hAnsi="Times New Roman"/>
          <w:sz w:val="26"/>
          <w:szCs w:val="26"/>
        </w:rPr>
        <w:t>)</w:t>
      </w:r>
      <w:r w:rsidR="00AA03FC" w:rsidRPr="00AA03FC">
        <w:rPr>
          <w:rFonts w:ascii="Times New Roman" w:hAnsi="Times New Roman"/>
          <w:sz w:val="26"/>
          <w:szCs w:val="26"/>
        </w:rPr>
        <w:t>, без указания в таком разъяснении сведений, отнесенных к категории ограниченного доступа.</w:t>
      </w:r>
    </w:p>
    <w:p w:rsidR="00AA03FC" w:rsidRPr="00AA03FC" w:rsidRDefault="00A43F8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 </w:t>
      </w:r>
      <w:r w:rsidR="00AA03FC" w:rsidRPr="00AA03FC">
        <w:rPr>
          <w:rFonts w:ascii="Times New Roman" w:hAnsi="Times New Roman"/>
          <w:bCs/>
          <w:sz w:val="26"/>
          <w:szCs w:val="26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</w:t>
      </w:r>
      <w:r w:rsidR="00AA03FC" w:rsidRPr="00AA03FC">
        <w:rPr>
          <w:rFonts w:ascii="Times New Roman" w:hAnsi="Times New Roman"/>
          <w:sz w:val="26"/>
          <w:szCs w:val="26"/>
        </w:rPr>
        <w:t>.</w:t>
      </w:r>
    </w:p>
    <w:p w:rsidR="00AA03FC" w:rsidRPr="00AA03FC" w:rsidRDefault="00A43F8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2.15. </w:t>
      </w:r>
      <w:r w:rsidR="00AA03FC" w:rsidRPr="00AA03FC">
        <w:rPr>
          <w:rFonts w:ascii="Times New Roman" w:hAnsi="Times New Roman"/>
          <w:sz w:val="26"/>
          <w:szCs w:val="26"/>
        </w:rPr>
        <w:t>Предостережение объявляется и направляется контролируемому лицу в порядке, пред</w:t>
      </w:r>
      <w:r>
        <w:rPr>
          <w:rFonts w:ascii="Times New Roman" w:hAnsi="Times New Roman"/>
          <w:sz w:val="26"/>
          <w:szCs w:val="26"/>
        </w:rPr>
        <w:t xml:space="preserve">усмотренном </w:t>
      </w:r>
      <w:r w:rsidR="00AA03FC" w:rsidRPr="00AA03FC">
        <w:rPr>
          <w:rFonts w:ascii="Times New Roman" w:hAnsi="Times New Roman"/>
          <w:sz w:val="26"/>
          <w:szCs w:val="26"/>
        </w:rPr>
        <w:t xml:space="preserve">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</w:r>
      <w:r w:rsidR="00AA03FC" w:rsidRPr="00AA03FC">
        <w:rPr>
          <w:rFonts w:ascii="Times New Roman" w:hAnsi="Times New Roman"/>
          <w:sz w:val="26"/>
          <w:szCs w:val="26"/>
        </w:rPr>
        <w:lastRenderedPageBreak/>
        <w:t>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AA03FC" w:rsidRPr="00AA03FC" w:rsidRDefault="00A43F8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2.16. </w:t>
      </w:r>
      <w:r w:rsidR="00AA03FC" w:rsidRPr="00AA03FC">
        <w:rPr>
          <w:rFonts w:ascii="Times New Roman" w:hAnsi="Times New Roman"/>
          <w:sz w:val="26"/>
          <w:szCs w:val="26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AA03FC" w:rsidRPr="00AA03FC" w:rsidRDefault="00A43F8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2.17. </w:t>
      </w:r>
      <w:r w:rsidR="00AA03FC" w:rsidRPr="00AA03FC">
        <w:rPr>
          <w:rFonts w:ascii="Times New Roman" w:hAnsi="Times New Roman"/>
          <w:sz w:val="26"/>
          <w:szCs w:val="26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</w:t>
      </w:r>
      <w:r>
        <w:rPr>
          <w:rFonts w:ascii="Times New Roman" w:hAnsi="Times New Roman"/>
          <w:sz w:val="26"/>
          <w:szCs w:val="26"/>
        </w:rPr>
        <w:t>равления на бумажном носителе).</w:t>
      </w:r>
    </w:p>
    <w:p w:rsidR="00AA03FC" w:rsidRPr="00AA03FC" w:rsidRDefault="00A43F8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2.18. </w:t>
      </w:r>
      <w:r w:rsidR="00AA03FC" w:rsidRPr="00AA03FC">
        <w:rPr>
          <w:rFonts w:ascii="Times New Roman" w:hAnsi="Times New Roman"/>
          <w:sz w:val="26"/>
          <w:szCs w:val="26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индивидуального предпринимателя, гражданина которые приводят или могут привести к нарушению обязательных требований.</w:t>
      </w:r>
    </w:p>
    <w:p w:rsidR="00AA03FC" w:rsidRPr="00AA03FC" w:rsidRDefault="00A43F8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2.19. </w:t>
      </w:r>
      <w:r w:rsidR="00AA03FC" w:rsidRPr="00AA03FC">
        <w:rPr>
          <w:rFonts w:ascii="Times New Roman" w:hAnsi="Times New Roman"/>
          <w:sz w:val="26"/>
          <w:szCs w:val="26"/>
        </w:rPr>
        <w:t>Возражения рассматриваются должностным лицом, объявившим предостережение не позднее 15 рабочих дней с момента получения таких возражений.</w:t>
      </w:r>
    </w:p>
    <w:p w:rsidR="00AA03FC" w:rsidRPr="00AA03FC" w:rsidRDefault="002333BB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2.20. </w:t>
      </w:r>
      <w:r w:rsidR="00AA03FC" w:rsidRPr="00AA03FC">
        <w:rPr>
          <w:rFonts w:ascii="Times New Roman" w:hAnsi="Times New Roman"/>
          <w:sz w:val="26"/>
          <w:szCs w:val="26"/>
        </w:rPr>
        <w:t>В случае принятия представленных контролируе</w:t>
      </w:r>
      <w:r>
        <w:rPr>
          <w:rFonts w:ascii="Times New Roman" w:hAnsi="Times New Roman"/>
          <w:sz w:val="26"/>
          <w:szCs w:val="26"/>
        </w:rPr>
        <w:t xml:space="preserve">мым лицом в возражениях доводов, </w:t>
      </w:r>
      <w:r w:rsidR="00AA03FC" w:rsidRPr="00AA03FC">
        <w:rPr>
          <w:rFonts w:ascii="Times New Roman" w:hAnsi="Times New Roman"/>
          <w:sz w:val="26"/>
          <w:szCs w:val="26"/>
        </w:rPr>
        <w:t>должностное лицо аннулирует направленное предостережение с внесением информации в журнал учета выдачи предостережений.</w:t>
      </w:r>
    </w:p>
    <w:p w:rsidR="00AA03FC" w:rsidRPr="00A74B75" w:rsidRDefault="002333BB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2.21.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</w:t>
      </w:r>
      <w:r w:rsidR="00AA03FC"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предъявляемых к его деятельности либо к принадлежащим ему объектам контроля</w:t>
      </w:r>
      <w:r w:rsidRPr="00A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333BB" w:rsidRDefault="002333BB" w:rsidP="0023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33BB">
        <w:rPr>
          <w:rFonts w:ascii="Times New Roman" w:eastAsia="Times New Roman" w:hAnsi="Times New Roman"/>
          <w:sz w:val="26"/>
          <w:szCs w:val="26"/>
          <w:lang w:eastAsia="ru-RU"/>
        </w:rPr>
        <w:t xml:space="preserve">2.22.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2333BB" w:rsidRDefault="002333BB" w:rsidP="0023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2.23. </w:t>
      </w:r>
      <w:r w:rsidRPr="002333BB">
        <w:rPr>
          <w:rFonts w:ascii="Times New Roman" w:eastAsia="Times New Roman" w:hAnsi="Times New Roman"/>
          <w:sz w:val="26"/>
          <w:szCs w:val="26"/>
          <w:lang w:eastAsia="ru-RU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2333BB" w:rsidRPr="002333BB" w:rsidRDefault="002333BB" w:rsidP="0023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2.24. </w:t>
      </w:r>
      <w:r w:rsidRPr="002333BB">
        <w:rPr>
          <w:rFonts w:ascii="Times New Roman" w:eastAsia="Times New Roman" w:hAnsi="Times New Roman"/>
          <w:sz w:val="26"/>
          <w:szCs w:val="26"/>
          <w:lang w:eastAsia="ru-RU"/>
        </w:rPr>
        <w:t>Контролируемое лицо вправе отказаться от проведения обязательного профилактического визита, уведомив об этом контрольный орган не позднее чем за три рабочих дня до даты его проведения.</w:t>
      </w:r>
    </w:p>
    <w:p w:rsidR="00AA03FC" w:rsidRPr="00AA03FC" w:rsidRDefault="002333BB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33BB">
        <w:rPr>
          <w:rFonts w:ascii="Times New Roman" w:eastAsia="Times New Roman" w:hAnsi="Times New Roman"/>
          <w:sz w:val="26"/>
          <w:szCs w:val="26"/>
          <w:lang w:eastAsia="ru-RU"/>
        </w:rPr>
        <w:t>2.2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333B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AA03FC" w:rsidRPr="00AA03FC" w:rsidRDefault="002333BB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2.26. 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>В случае, если при проведении профилактического визита установлено, что объекты</w:t>
      </w:r>
      <w:r w:rsidR="00AA03FC"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AA03FC" w:rsidRPr="00AA03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03FC" w:rsidRDefault="00D77251" w:rsidP="00AA0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="00AA03FC" w:rsidRPr="00AA03FC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организации муниципального контроля</w:t>
      </w:r>
    </w:p>
    <w:p w:rsidR="00D77251" w:rsidRPr="00AA03FC" w:rsidRDefault="00D77251" w:rsidP="00AA0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03FC" w:rsidRPr="00AA03FC" w:rsidRDefault="00D77251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AA03FC" w:rsidRPr="00AA03FC">
        <w:rPr>
          <w:rFonts w:ascii="Times New Roman" w:hAnsi="Times New Roman"/>
          <w:sz w:val="26"/>
          <w:szCs w:val="26"/>
        </w:rPr>
        <w:t xml:space="preserve">Основания для проведения контрольных </w:t>
      </w:r>
      <w:r w:rsidR="00C84FA1">
        <w:rPr>
          <w:rFonts w:ascii="Times New Roman" w:hAnsi="Times New Roman"/>
          <w:sz w:val="26"/>
          <w:szCs w:val="26"/>
        </w:rPr>
        <w:t>мероприятий (</w:t>
      </w:r>
      <w:r w:rsidR="00AA03FC" w:rsidRPr="00AA03FC">
        <w:rPr>
          <w:rFonts w:ascii="Times New Roman" w:hAnsi="Times New Roman"/>
          <w:sz w:val="26"/>
          <w:szCs w:val="26"/>
        </w:rPr>
        <w:t>за исключением случаев, проведения контрольных (надзорных) мероприятий без взаимодействия с контролируемыми лицами на основании з</w:t>
      </w:r>
      <w:r w:rsidR="00C84FA1">
        <w:rPr>
          <w:rFonts w:ascii="Times New Roman" w:hAnsi="Times New Roman"/>
          <w:sz w:val="26"/>
          <w:szCs w:val="26"/>
        </w:rPr>
        <w:t>аданий)</w:t>
      </w:r>
      <w:r w:rsidR="00AA03FC" w:rsidRPr="00AA03FC">
        <w:rPr>
          <w:rFonts w:ascii="Times New Roman" w:hAnsi="Times New Roman"/>
          <w:sz w:val="26"/>
          <w:szCs w:val="26"/>
        </w:rPr>
        <w:t xml:space="preserve"> установлены </w:t>
      </w:r>
      <w:r w:rsidR="00C84FA1">
        <w:rPr>
          <w:rFonts w:ascii="Times New Roman" w:hAnsi="Times New Roman"/>
          <w:sz w:val="26"/>
          <w:szCs w:val="26"/>
        </w:rPr>
        <w:t xml:space="preserve">частью 1 статьи </w:t>
      </w:r>
      <w:r w:rsidR="00AA03FC" w:rsidRPr="00AA03FC">
        <w:rPr>
          <w:rFonts w:ascii="Times New Roman" w:hAnsi="Times New Roman"/>
          <w:sz w:val="26"/>
          <w:szCs w:val="26"/>
        </w:rPr>
        <w:t>57 № 248-ФЗ.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3</w:t>
      </w:r>
      <w:r w:rsidR="00C84FA1">
        <w:rPr>
          <w:rFonts w:ascii="Times New Roman" w:hAnsi="Times New Roman"/>
          <w:sz w:val="26"/>
          <w:szCs w:val="26"/>
        </w:rPr>
        <w:t xml:space="preserve">.2. </w:t>
      </w:r>
      <w:r w:rsidRPr="00AA03FC">
        <w:rPr>
          <w:rFonts w:ascii="Times New Roman" w:hAnsi="Times New Roman"/>
          <w:sz w:val="26"/>
          <w:szCs w:val="26"/>
        </w:rPr>
        <w:t>Для проведения контрольного мероприятия принимается решение контрольного органа, подписанное руководителем контрольного органа (далее - решение о проведении контрольного мероприятия), в котором указываются: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1)</w:t>
      </w:r>
      <w:r w:rsidR="00C84FA1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 xml:space="preserve">дата, время и место </w:t>
      </w:r>
      <w:r w:rsidR="00EA6522">
        <w:rPr>
          <w:rFonts w:ascii="Times New Roman" w:hAnsi="Times New Roman"/>
          <w:sz w:val="26"/>
          <w:szCs w:val="26"/>
        </w:rPr>
        <w:t>принятия</w:t>
      </w:r>
      <w:r w:rsidR="00C84FA1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решения;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2)</w:t>
      </w:r>
      <w:r w:rsidR="00C84FA1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кем принято решение;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3)основание проведения контрольного мероприятия;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4)</w:t>
      </w:r>
      <w:r w:rsidR="00C84FA1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вид контроля;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5)</w:t>
      </w:r>
      <w:r w:rsidR="00C84FA1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фамилии, имена, отчества (при наличии), должности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6)</w:t>
      </w:r>
      <w:r w:rsidR="00C84FA1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объект контроля, в отношении которого про</w:t>
      </w:r>
      <w:r w:rsidR="00C84FA1">
        <w:rPr>
          <w:rFonts w:ascii="Times New Roman" w:hAnsi="Times New Roman"/>
          <w:sz w:val="26"/>
          <w:szCs w:val="26"/>
        </w:rPr>
        <w:t xml:space="preserve">водится контрольное </w:t>
      </w:r>
      <w:r w:rsidRPr="00AA03FC">
        <w:rPr>
          <w:rFonts w:ascii="Times New Roman" w:hAnsi="Times New Roman"/>
          <w:sz w:val="26"/>
          <w:szCs w:val="26"/>
        </w:rPr>
        <w:t>мероприятие;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7)</w:t>
      </w:r>
      <w:r w:rsidR="00C84FA1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8)</w:t>
      </w:r>
      <w:r w:rsidR="000C3F71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9)</w:t>
      </w:r>
      <w:r w:rsidR="000A0E4C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вид контрольного</w:t>
      </w:r>
      <w:r w:rsidR="000A0E4C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мероприятия;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10)</w:t>
      </w:r>
      <w:r w:rsidR="000A0E4C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перечень контрольных действий, совершаемых в рамках контрольного мероприятия;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11)</w:t>
      </w:r>
      <w:r w:rsidR="00611577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предмет контрольного</w:t>
      </w:r>
      <w:r w:rsidR="00611577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мероприятия;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12)</w:t>
      </w:r>
      <w:r w:rsidR="00611577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проверочные листы, если их применение является обязательным;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13)</w:t>
      </w:r>
      <w:r w:rsidR="00611577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дата проведения контрольного мероприятия, в том числе срок непосредственного взаимодействия с контролируемым лицом;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14)</w:t>
      </w:r>
      <w:r w:rsidR="00611577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перечень документов, предоставление которых гражданином, организацией необходимо для оценки соб</w:t>
      </w:r>
      <w:r w:rsidR="00EA6522">
        <w:rPr>
          <w:rFonts w:ascii="Times New Roman" w:hAnsi="Times New Roman"/>
          <w:sz w:val="26"/>
          <w:szCs w:val="26"/>
        </w:rPr>
        <w:t>людения обязательных требований.</w:t>
      </w:r>
    </w:p>
    <w:p w:rsidR="00AA03FC" w:rsidRPr="00AA03FC" w:rsidRDefault="00611577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</w:t>
      </w:r>
      <w:r w:rsidR="00AA03FC" w:rsidRPr="00AA03FC">
        <w:rPr>
          <w:rFonts w:ascii="Times New Roman" w:hAnsi="Times New Roman"/>
          <w:bCs/>
          <w:iCs/>
          <w:color w:val="000000"/>
          <w:sz w:val="26"/>
          <w:szCs w:val="26"/>
        </w:rPr>
        <w:t xml:space="preserve">В рамках осуществления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t>муниципального контроля при взаимодействии с контролируемым лицом</w:t>
      </w:r>
      <w:r w:rsidR="00AA03FC" w:rsidRPr="00AA03F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проводятся следующие контрольные мероприятия: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A03FC">
        <w:rPr>
          <w:rFonts w:ascii="Times New Roman" w:hAnsi="Times New Roman"/>
          <w:color w:val="000000"/>
          <w:sz w:val="26"/>
          <w:szCs w:val="26"/>
        </w:rPr>
        <w:t>1)</w:t>
      </w:r>
      <w:r w:rsidR="00525E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03FC">
        <w:rPr>
          <w:rFonts w:ascii="Times New Roman" w:hAnsi="Times New Roman"/>
          <w:color w:val="000000"/>
          <w:sz w:val="26"/>
          <w:szCs w:val="26"/>
        </w:rPr>
        <w:t>инспекционный визит;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A03FC">
        <w:rPr>
          <w:rFonts w:ascii="Times New Roman" w:hAnsi="Times New Roman"/>
          <w:color w:val="000000"/>
          <w:sz w:val="26"/>
          <w:szCs w:val="26"/>
        </w:rPr>
        <w:t>2)</w:t>
      </w:r>
      <w:r w:rsidR="00525E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03FC">
        <w:rPr>
          <w:rFonts w:ascii="Times New Roman" w:hAnsi="Times New Roman"/>
          <w:color w:val="000000"/>
          <w:sz w:val="26"/>
          <w:szCs w:val="26"/>
        </w:rPr>
        <w:t>документарная проверка;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A03FC">
        <w:rPr>
          <w:rFonts w:ascii="Times New Roman" w:hAnsi="Times New Roman"/>
          <w:color w:val="000000"/>
          <w:sz w:val="26"/>
          <w:szCs w:val="26"/>
        </w:rPr>
        <w:t>3)</w:t>
      </w:r>
      <w:r w:rsidR="00525E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03FC">
        <w:rPr>
          <w:rFonts w:ascii="Times New Roman" w:hAnsi="Times New Roman"/>
          <w:color w:val="000000"/>
          <w:sz w:val="26"/>
          <w:szCs w:val="26"/>
        </w:rPr>
        <w:t>выездная проверка;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A03FC">
        <w:rPr>
          <w:rFonts w:ascii="Times New Roman" w:hAnsi="Times New Roman"/>
          <w:color w:val="000000"/>
          <w:sz w:val="26"/>
          <w:szCs w:val="26"/>
        </w:rPr>
        <w:t>4)</w:t>
      </w:r>
      <w:r w:rsidR="00525E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03FC">
        <w:rPr>
          <w:rFonts w:ascii="Times New Roman" w:hAnsi="Times New Roman"/>
          <w:color w:val="000000"/>
          <w:sz w:val="26"/>
          <w:szCs w:val="26"/>
        </w:rPr>
        <w:t>рейдовый осмотр.</w:t>
      </w:r>
    </w:p>
    <w:p w:rsidR="00AA03FC" w:rsidRPr="00AA03FC" w:rsidRDefault="00525EC5" w:rsidP="00AA03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="00AA03FC" w:rsidRPr="00AA03FC">
        <w:rPr>
          <w:rFonts w:ascii="Times New Roman" w:hAnsi="Times New Roman"/>
          <w:sz w:val="26"/>
          <w:szCs w:val="26"/>
        </w:rPr>
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1)</w:t>
      </w:r>
      <w:r w:rsidR="00525EC5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наблюдение за соблюдением обязательных требований;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2)</w:t>
      </w:r>
      <w:r w:rsidR="00525EC5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выездное обследование.</w:t>
      </w:r>
    </w:p>
    <w:p w:rsidR="00AA03FC" w:rsidRPr="00AA03FC" w:rsidRDefault="00525EC5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3.5. </w:t>
      </w:r>
      <w:r w:rsidR="00AA03FC" w:rsidRPr="00AA03FC">
        <w:rPr>
          <w:rFonts w:ascii="Times New Roman" w:hAnsi="Times New Roman"/>
          <w:sz w:val="26"/>
          <w:szCs w:val="26"/>
        </w:rPr>
        <w:t>Плановые контрольные мероприятия при осуществлении муниципального контроля</w:t>
      </w:r>
      <w:r w:rsidR="00AA03FC" w:rsidRPr="00AA03FC">
        <w:rPr>
          <w:rFonts w:ascii="Times New Roman" w:hAnsi="Times New Roman"/>
          <w:i/>
          <w:sz w:val="26"/>
          <w:szCs w:val="26"/>
        </w:rPr>
        <w:t xml:space="preserve"> </w:t>
      </w:r>
      <w:r w:rsidR="00AA03FC" w:rsidRPr="00AA03FC">
        <w:rPr>
          <w:rFonts w:ascii="Times New Roman" w:hAnsi="Times New Roman"/>
          <w:sz w:val="26"/>
          <w:szCs w:val="26"/>
        </w:rPr>
        <w:t>не проводятся.</w:t>
      </w:r>
    </w:p>
    <w:p w:rsidR="00AA03FC" w:rsidRPr="00AA03FC" w:rsidRDefault="00DF5296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 </w:t>
      </w:r>
      <w:r w:rsidR="00AA03FC" w:rsidRPr="00AA03FC">
        <w:rPr>
          <w:rFonts w:ascii="Times New Roman" w:hAnsi="Times New Roman"/>
          <w:sz w:val="26"/>
          <w:szCs w:val="26"/>
        </w:rPr>
        <w:t xml:space="preserve">Внеплановые контрольные мероприятия проводятся при наличии оснований, предусмотренных </w:t>
      </w:r>
      <w:hyperlink r:id="rId11" w:history="1">
        <w:r w:rsidR="00AA03FC" w:rsidRPr="00AA03FC">
          <w:rPr>
            <w:rFonts w:ascii="Times New Roman" w:hAnsi="Times New Roman"/>
            <w:sz w:val="26"/>
            <w:szCs w:val="26"/>
          </w:rPr>
          <w:t>пунктами 1</w:t>
        </w:r>
      </w:hyperlink>
      <w:r w:rsidR="00AA03FC" w:rsidRPr="00AA03FC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="00AA03FC" w:rsidRPr="00AA03FC">
          <w:rPr>
            <w:rFonts w:ascii="Times New Roman" w:hAnsi="Times New Roman"/>
            <w:sz w:val="26"/>
            <w:szCs w:val="26"/>
          </w:rPr>
          <w:t>3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="005D3778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6</w:t>
      </w:r>
      <w:hyperlink r:id="rId13" w:history="1">
        <w:r w:rsidR="00AA03FC" w:rsidRPr="00AA03FC">
          <w:rPr>
            <w:rFonts w:ascii="Times New Roman" w:hAnsi="Times New Roman"/>
            <w:sz w:val="26"/>
            <w:szCs w:val="26"/>
          </w:rPr>
          <w:t xml:space="preserve"> части 1 статьи 57</w:t>
        </w:r>
      </w:hyperlink>
      <w:r w:rsidR="00AA03FC" w:rsidRPr="00AA03FC">
        <w:rPr>
          <w:rFonts w:ascii="Times New Roman" w:hAnsi="Times New Roman"/>
          <w:sz w:val="26"/>
          <w:szCs w:val="26"/>
        </w:rPr>
        <w:t xml:space="preserve"> № 248-ФЗ.</w:t>
      </w:r>
    </w:p>
    <w:p w:rsidR="00AA03FC" w:rsidRPr="00AA03FC" w:rsidRDefault="008C5DD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3.7. </w:t>
      </w:r>
      <w:r w:rsidR="00AA03FC" w:rsidRPr="00AA03FC">
        <w:rPr>
          <w:rFonts w:ascii="Times New Roman" w:hAnsi="Times New Roman"/>
          <w:sz w:val="26"/>
          <w:szCs w:val="26"/>
        </w:rPr>
        <w:t>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A03FC" w:rsidRDefault="008C5DD6" w:rsidP="00AA03FC">
      <w:pPr>
        <w:spacing w:after="16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</w:t>
      </w:r>
      <w:r w:rsidR="00AA03FC" w:rsidRPr="00AA03FC">
        <w:rPr>
          <w:rFonts w:ascii="Times New Roman" w:hAnsi="Times New Roman"/>
          <w:b/>
          <w:sz w:val="26"/>
          <w:szCs w:val="26"/>
        </w:rPr>
        <w:t>Контрольные (надзорные) мероприятия</w:t>
      </w:r>
    </w:p>
    <w:p w:rsidR="008C5DD6" w:rsidRPr="00AA03FC" w:rsidRDefault="008C5DD6" w:rsidP="00AA03FC">
      <w:pPr>
        <w:spacing w:after="16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03FC">
        <w:rPr>
          <w:rFonts w:ascii="Times New Roman" w:hAnsi="Times New Roman"/>
          <w:bCs/>
          <w:sz w:val="26"/>
          <w:szCs w:val="26"/>
        </w:rPr>
        <w:t>4</w:t>
      </w:r>
      <w:r w:rsidR="002C55E2">
        <w:rPr>
          <w:rFonts w:ascii="Times New Roman" w:hAnsi="Times New Roman"/>
          <w:bCs/>
          <w:sz w:val="26"/>
          <w:szCs w:val="26"/>
        </w:rPr>
        <w:t xml:space="preserve">.1. </w:t>
      </w:r>
      <w:r w:rsidRPr="00AA03FC">
        <w:rPr>
          <w:rFonts w:ascii="Times New Roman" w:hAnsi="Times New Roman"/>
          <w:bCs/>
          <w:sz w:val="26"/>
          <w:szCs w:val="26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03FC">
        <w:rPr>
          <w:rFonts w:ascii="Times New Roman" w:hAnsi="Times New Roman"/>
          <w:bCs/>
          <w:sz w:val="26"/>
          <w:szCs w:val="26"/>
        </w:rPr>
        <w:t>4</w:t>
      </w:r>
      <w:r w:rsidR="002C55E2">
        <w:rPr>
          <w:rFonts w:ascii="Times New Roman" w:hAnsi="Times New Roman"/>
          <w:bCs/>
          <w:sz w:val="26"/>
          <w:szCs w:val="26"/>
        </w:rPr>
        <w:t xml:space="preserve">.2. </w:t>
      </w:r>
      <w:r w:rsidRPr="00AA03FC">
        <w:rPr>
          <w:rFonts w:ascii="Times New Roman" w:hAnsi="Times New Roman"/>
          <w:bCs/>
          <w:sz w:val="26"/>
          <w:szCs w:val="26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A03FC" w:rsidRPr="00AA03FC" w:rsidRDefault="000C07A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4.3. </w:t>
      </w:r>
      <w:r w:rsidR="00AA03FC" w:rsidRPr="00AA03FC">
        <w:rPr>
          <w:rFonts w:ascii="Times New Roman" w:hAnsi="Times New Roman"/>
          <w:bCs/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03FC">
        <w:rPr>
          <w:rFonts w:ascii="Times New Roman" w:hAnsi="Times New Roman"/>
          <w:bCs/>
          <w:sz w:val="26"/>
          <w:szCs w:val="26"/>
        </w:rPr>
        <w:t>1)</w:t>
      </w:r>
      <w:r w:rsidR="000C07A4">
        <w:rPr>
          <w:rFonts w:ascii="Times New Roman" w:hAnsi="Times New Roman"/>
          <w:bCs/>
          <w:sz w:val="26"/>
          <w:szCs w:val="26"/>
        </w:rPr>
        <w:t xml:space="preserve"> </w:t>
      </w:r>
      <w:r w:rsidRPr="00AA03FC">
        <w:rPr>
          <w:rFonts w:ascii="Times New Roman" w:hAnsi="Times New Roman"/>
          <w:bCs/>
          <w:sz w:val="26"/>
          <w:szCs w:val="26"/>
        </w:rPr>
        <w:t>осмотр;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03FC">
        <w:rPr>
          <w:rFonts w:ascii="Times New Roman" w:hAnsi="Times New Roman"/>
          <w:bCs/>
          <w:sz w:val="26"/>
          <w:szCs w:val="26"/>
        </w:rPr>
        <w:t>2)</w:t>
      </w:r>
      <w:r w:rsidR="000C07A4">
        <w:rPr>
          <w:rFonts w:ascii="Times New Roman" w:hAnsi="Times New Roman"/>
          <w:bCs/>
          <w:sz w:val="26"/>
          <w:szCs w:val="26"/>
        </w:rPr>
        <w:t xml:space="preserve"> </w:t>
      </w:r>
      <w:r w:rsidRPr="00AA03FC">
        <w:rPr>
          <w:rFonts w:ascii="Times New Roman" w:hAnsi="Times New Roman"/>
          <w:bCs/>
          <w:sz w:val="26"/>
          <w:szCs w:val="26"/>
        </w:rPr>
        <w:t>опрос;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03FC">
        <w:rPr>
          <w:rFonts w:ascii="Times New Roman" w:hAnsi="Times New Roman"/>
          <w:bCs/>
          <w:sz w:val="26"/>
          <w:szCs w:val="26"/>
        </w:rPr>
        <w:t>3)</w:t>
      </w:r>
      <w:r w:rsidR="000C07A4">
        <w:rPr>
          <w:rFonts w:ascii="Times New Roman" w:hAnsi="Times New Roman"/>
          <w:bCs/>
          <w:sz w:val="26"/>
          <w:szCs w:val="26"/>
        </w:rPr>
        <w:t xml:space="preserve"> </w:t>
      </w:r>
      <w:r w:rsidRPr="00AA03FC">
        <w:rPr>
          <w:rFonts w:ascii="Times New Roman" w:hAnsi="Times New Roman"/>
          <w:bCs/>
          <w:sz w:val="26"/>
          <w:szCs w:val="26"/>
        </w:rPr>
        <w:t>получение письменных объяснений;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03FC">
        <w:rPr>
          <w:rFonts w:ascii="Times New Roman" w:hAnsi="Times New Roman"/>
          <w:bCs/>
          <w:sz w:val="26"/>
          <w:szCs w:val="26"/>
        </w:rPr>
        <w:t>4)</w:t>
      </w:r>
      <w:r w:rsidR="000C07A4">
        <w:rPr>
          <w:rFonts w:ascii="Times New Roman" w:hAnsi="Times New Roman"/>
          <w:bCs/>
          <w:sz w:val="26"/>
          <w:szCs w:val="26"/>
        </w:rPr>
        <w:t xml:space="preserve"> </w:t>
      </w:r>
      <w:r w:rsidRPr="00AA03FC">
        <w:rPr>
          <w:rFonts w:ascii="Times New Roman" w:hAnsi="Times New Roman"/>
          <w:bCs/>
          <w:sz w:val="26"/>
          <w:szCs w:val="26"/>
        </w:rPr>
        <w:t>инструментальное обследование;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03FC">
        <w:rPr>
          <w:rFonts w:ascii="Times New Roman" w:hAnsi="Times New Roman"/>
          <w:bCs/>
          <w:sz w:val="26"/>
          <w:szCs w:val="26"/>
        </w:rPr>
        <w:t>5)</w:t>
      </w:r>
      <w:r w:rsidR="000C07A4">
        <w:rPr>
          <w:rFonts w:ascii="Times New Roman" w:hAnsi="Times New Roman"/>
          <w:bCs/>
          <w:sz w:val="26"/>
          <w:szCs w:val="26"/>
        </w:rPr>
        <w:t xml:space="preserve"> </w:t>
      </w:r>
      <w:r w:rsidRPr="00AA03FC">
        <w:rPr>
          <w:rFonts w:ascii="Times New Roman" w:hAnsi="Times New Roman"/>
          <w:bCs/>
          <w:sz w:val="26"/>
          <w:szCs w:val="26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A03FC" w:rsidRPr="00AA03FC" w:rsidRDefault="00221ACB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4.4. </w:t>
      </w:r>
      <w:r w:rsidR="00AA03FC" w:rsidRPr="00AA03FC">
        <w:rPr>
          <w:rFonts w:ascii="Times New Roman" w:hAnsi="Times New Roman"/>
          <w:bCs/>
          <w:sz w:val="26"/>
          <w:szCs w:val="26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A03FC" w:rsidRPr="00AA03FC" w:rsidRDefault="00E270D2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4.5. </w:t>
      </w:r>
      <w:r w:rsidR="00AA03FC" w:rsidRPr="00AA03FC">
        <w:rPr>
          <w:rFonts w:ascii="Times New Roman" w:hAnsi="Times New Roman"/>
          <w:bCs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AA03FC" w:rsidRPr="00AA03FC" w:rsidRDefault="00E270D2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4.6. </w:t>
      </w:r>
      <w:r w:rsidR="00AA03FC" w:rsidRPr="00AA03FC">
        <w:rPr>
          <w:rFonts w:ascii="Times New Roman" w:hAnsi="Times New Roman"/>
          <w:bCs/>
          <w:sz w:val="26"/>
          <w:szCs w:val="26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AA03FC" w:rsidRPr="00AA03FC" w:rsidRDefault="00E270D2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D0D0D"/>
          <w:sz w:val="26"/>
          <w:szCs w:val="26"/>
        </w:rPr>
      </w:pPr>
      <w:r w:rsidRPr="00E270D2">
        <w:rPr>
          <w:rFonts w:ascii="Times New Roman" w:hAnsi="Times New Roman"/>
          <w:bCs/>
          <w:color w:val="0D0D0D"/>
          <w:sz w:val="26"/>
          <w:szCs w:val="26"/>
        </w:rPr>
        <w:t xml:space="preserve">4.7. </w:t>
      </w:r>
      <w:r w:rsidR="00AA03FC" w:rsidRPr="00AA03FC">
        <w:rPr>
          <w:rFonts w:ascii="Times New Roman" w:hAnsi="Times New Roman"/>
          <w:bCs/>
          <w:color w:val="0D0D0D"/>
          <w:sz w:val="26"/>
          <w:szCs w:val="26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="00AA03FC" w:rsidRPr="00E270D2">
          <w:rPr>
            <w:rFonts w:ascii="Times New Roman" w:hAnsi="Times New Roman"/>
            <w:bCs/>
            <w:color w:val="0D0D0D"/>
            <w:sz w:val="26"/>
            <w:szCs w:val="26"/>
          </w:rPr>
          <w:t>пунктами 3</w:t>
        </w:r>
      </w:hyperlink>
      <w:r w:rsidR="00AA03FC" w:rsidRPr="00AA03FC">
        <w:rPr>
          <w:rFonts w:ascii="Times New Roman" w:hAnsi="Times New Roman"/>
          <w:bCs/>
          <w:color w:val="0D0D0D"/>
          <w:sz w:val="26"/>
          <w:szCs w:val="26"/>
        </w:rPr>
        <w:t xml:space="preserve"> - </w:t>
      </w:r>
      <w:hyperlink r:id="rId15" w:history="1">
        <w:r w:rsidR="00AA03FC" w:rsidRPr="00E270D2">
          <w:rPr>
            <w:rFonts w:ascii="Times New Roman" w:hAnsi="Times New Roman"/>
            <w:bCs/>
            <w:color w:val="0D0D0D"/>
            <w:sz w:val="26"/>
            <w:szCs w:val="26"/>
          </w:rPr>
          <w:t>6 части 1 статьи 57</w:t>
        </w:r>
      </w:hyperlink>
      <w:r w:rsidR="00AA03FC" w:rsidRPr="00AA03FC">
        <w:rPr>
          <w:rFonts w:ascii="Times New Roman" w:hAnsi="Times New Roman"/>
          <w:bCs/>
          <w:color w:val="0D0D0D"/>
          <w:sz w:val="26"/>
          <w:szCs w:val="26"/>
        </w:rPr>
        <w:t xml:space="preserve"> и </w:t>
      </w:r>
      <w:hyperlink r:id="rId16" w:history="1">
        <w:r w:rsidR="00AA03FC" w:rsidRPr="00E270D2">
          <w:rPr>
            <w:rFonts w:ascii="Times New Roman" w:hAnsi="Times New Roman"/>
            <w:bCs/>
            <w:color w:val="0D0D0D"/>
            <w:sz w:val="26"/>
            <w:szCs w:val="26"/>
          </w:rPr>
          <w:t>частью 12 статьи 66</w:t>
        </w:r>
      </w:hyperlink>
      <w:r>
        <w:rPr>
          <w:rFonts w:ascii="Times New Roman" w:hAnsi="Times New Roman"/>
          <w:bCs/>
          <w:color w:val="0D0D0D"/>
          <w:sz w:val="26"/>
          <w:szCs w:val="26"/>
        </w:rPr>
        <w:t xml:space="preserve"> </w:t>
      </w:r>
      <w:r w:rsidR="00AA03FC" w:rsidRPr="00AA03FC">
        <w:rPr>
          <w:rFonts w:ascii="Times New Roman" w:hAnsi="Times New Roman"/>
          <w:bCs/>
          <w:color w:val="0D0D0D"/>
          <w:sz w:val="26"/>
          <w:szCs w:val="26"/>
        </w:rPr>
        <w:t>№ 248-ФЗ.</w:t>
      </w:r>
    </w:p>
    <w:p w:rsidR="00AA03FC" w:rsidRPr="00AA03FC" w:rsidRDefault="00FC57BB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4.8. </w:t>
      </w:r>
      <w:r w:rsidR="00AA03FC" w:rsidRPr="00AA03FC">
        <w:rPr>
          <w:rFonts w:ascii="Times New Roman" w:hAnsi="Times New Roman"/>
          <w:sz w:val="26"/>
          <w:szCs w:val="26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AA03FC" w:rsidRPr="00AA03FC" w:rsidRDefault="00CA3867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4.9. </w:t>
      </w:r>
      <w:r w:rsidR="00AA03FC" w:rsidRPr="00AA03FC">
        <w:rPr>
          <w:rFonts w:ascii="Times New Roman" w:hAnsi="Times New Roman"/>
          <w:sz w:val="26"/>
          <w:szCs w:val="26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AA03FC" w:rsidRPr="00AA03FC" w:rsidRDefault="00CA3867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4.10. </w:t>
      </w:r>
      <w:r w:rsidR="00AA03FC" w:rsidRPr="00AA03FC">
        <w:rPr>
          <w:rFonts w:ascii="Times New Roman" w:hAnsi="Times New Roman"/>
          <w:sz w:val="26"/>
          <w:szCs w:val="26"/>
        </w:rPr>
        <w:t>В ходе документарной проверки могут совершаться следующие контрольные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="00AA03FC" w:rsidRPr="00AA03FC">
        <w:rPr>
          <w:rFonts w:ascii="Times New Roman" w:hAnsi="Times New Roman"/>
          <w:sz w:val="26"/>
          <w:szCs w:val="26"/>
        </w:rPr>
        <w:t>действия: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1)</w:t>
      </w:r>
      <w:r w:rsidR="00CA3867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получение письменных объяснений;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2)</w:t>
      </w:r>
      <w:r w:rsidR="00CA3867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истребование документов;</w:t>
      </w:r>
    </w:p>
    <w:p w:rsidR="00AA03FC" w:rsidRPr="00AA03FC" w:rsidRDefault="00AA03FC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3)</w:t>
      </w:r>
      <w:r w:rsidR="00CA3867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экспертиза.</w:t>
      </w:r>
    </w:p>
    <w:p w:rsidR="00AA03FC" w:rsidRPr="00AA03FC" w:rsidRDefault="00ED6C55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4.11. </w:t>
      </w:r>
      <w:r w:rsidR="00AA03FC" w:rsidRPr="00AA03FC">
        <w:rPr>
          <w:rFonts w:ascii="Times New Roman" w:hAnsi="Times New Roman"/>
          <w:sz w:val="26"/>
          <w:szCs w:val="26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AA03FC" w:rsidRPr="00AA03FC" w:rsidRDefault="00ED6C55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4.12. </w:t>
      </w:r>
      <w:r w:rsidR="00AA03FC" w:rsidRPr="00AA03FC">
        <w:rPr>
          <w:rFonts w:ascii="Times New Roman" w:hAnsi="Times New Roman"/>
          <w:sz w:val="26"/>
          <w:szCs w:val="26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AA03FC" w:rsidRPr="00AA03FC" w:rsidRDefault="00897C47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4.13. </w:t>
      </w:r>
      <w:r w:rsidR="00AA03FC" w:rsidRPr="00AA03FC">
        <w:rPr>
          <w:rFonts w:ascii="Times New Roman" w:hAnsi="Times New Roman"/>
          <w:sz w:val="26"/>
          <w:szCs w:val="26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AA03FC" w:rsidRPr="00AA03FC" w:rsidRDefault="00661D1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4.14. </w:t>
      </w:r>
      <w:r w:rsidR="00AA03FC" w:rsidRPr="00AA03FC">
        <w:rPr>
          <w:rFonts w:ascii="Times New Roman" w:hAnsi="Times New Roman"/>
          <w:sz w:val="26"/>
          <w:szCs w:val="26"/>
        </w:rPr>
        <w:t>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AA03FC" w:rsidRPr="00AA03FC" w:rsidRDefault="00661D14" w:rsidP="00AA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4.15. </w:t>
      </w:r>
      <w:r w:rsidR="00AA03FC" w:rsidRPr="00AA03FC">
        <w:rPr>
          <w:rFonts w:ascii="Times New Roman" w:hAnsi="Times New Roman"/>
          <w:sz w:val="26"/>
          <w:szCs w:val="26"/>
        </w:rPr>
        <w:t>Внеплановая документарная проверка проводится без согласования с органами прокуратуры.</w:t>
      </w:r>
    </w:p>
    <w:p w:rsidR="00AA03FC" w:rsidRPr="00AA03FC" w:rsidRDefault="00661D14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4.16. </w:t>
      </w:r>
      <w:r w:rsidR="00AA03FC" w:rsidRPr="00AA03FC">
        <w:rPr>
          <w:rFonts w:ascii="Times New Roman" w:hAnsi="Times New Roman"/>
          <w:sz w:val="26"/>
          <w:szCs w:val="26"/>
        </w:rPr>
        <w:t>Под выездной проверкой понимается комп</w:t>
      </w:r>
      <w:r w:rsidR="004E24CE">
        <w:rPr>
          <w:rFonts w:ascii="Times New Roman" w:hAnsi="Times New Roman"/>
          <w:sz w:val="26"/>
          <w:szCs w:val="26"/>
        </w:rPr>
        <w:t xml:space="preserve">лексное контрольное </w:t>
      </w:r>
      <w:r w:rsidR="00AA03FC" w:rsidRPr="00AA03FC">
        <w:rPr>
          <w:rFonts w:ascii="Times New Roman" w:hAnsi="Times New Roman"/>
          <w:sz w:val="26"/>
          <w:szCs w:val="26"/>
        </w:rPr>
        <w:t>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AA03FC" w:rsidRPr="00AA03FC" w:rsidRDefault="004E24CE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1051"/>
      <w:bookmarkEnd w:id="2"/>
      <w:r>
        <w:rPr>
          <w:rFonts w:ascii="Times New Roman" w:hAnsi="Times New Roman"/>
          <w:sz w:val="26"/>
          <w:szCs w:val="26"/>
        </w:rPr>
        <w:lastRenderedPageBreak/>
        <w:t xml:space="preserve">4.16. </w:t>
      </w:r>
      <w:r w:rsidR="00AA03FC" w:rsidRPr="00AA03FC">
        <w:rPr>
          <w:rFonts w:ascii="Times New Roman" w:hAnsi="Times New Roman"/>
          <w:sz w:val="26"/>
          <w:szCs w:val="26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A03FC" w:rsidRPr="00AA03FC" w:rsidRDefault="004E24CE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4.17. </w:t>
      </w:r>
      <w:r w:rsidR="00AA03FC" w:rsidRPr="00AA03FC">
        <w:rPr>
          <w:rFonts w:ascii="Times New Roman" w:hAnsi="Times New Roman"/>
          <w:sz w:val="26"/>
          <w:szCs w:val="26"/>
        </w:rPr>
        <w:t>Выездная проверка проводится в случае, если не представляется возможным: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1)</w:t>
      </w:r>
      <w:r w:rsidR="004E24CE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2)</w:t>
      </w:r>
      <w:r w:rsidR="004E24CE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</w:t>
      </w:r>
      <w:r w:rsidR="004E24CE">
        <w:rPr>
          <w:rFonts w:ascii="Times New Roman" w:hAnsi="Times New Roman"/>
          <w:sz w:val="26"/>
          <w:szCs w:val="26"/>
        </w:rPr>
        <w:t xml:space="preserve">го вида контрольных </w:t>
      </w:r>
      <w:r w:rsidRPr="00AA03FC">
        <w:rPr>
          <w:rFonts w:ascii="Times New Roman" w:hAnsi="Times New Roman"/>
          <w:sz w:val="26"/>
          <w:szCs w:val="26"/>
        </w:rPr>
        <w:t>мероприятий.</w:t>
      </w:r>
    </w:p>
    <w:p w:rsidR="00AA03FC" w:rsidRPr="00A74B75" w:rsidRDefault="004E24CE" w:rsidP="00AA03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4B75">
        <w:rPr>
          <w:rFonts w:ascii="Times New Roman" w:hAnsi="Times New Roman"/>
          <w:color w:val="000000"/>
          <w:sz w:val="26"/>
          <w:szCs w:val="26"/>
        </w:rPr>
        <w:t xml:space="preserve">4.18. </w:t>
      </w:r>
      <w:r w:rsidR="00AA03FC" w:rsidRPr="00A74B75">
        <w:rPr>
          <w:rFonts w:ascii="Times New Roman" w:hAnsi="Times New Roman"/>
          <w:color w:val="000000"/>
          <w:sz w:val="26"/>
          <w:szCs w:val="26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="00AA03FC" w:rsidRPr="00A74B75">
          <w:rPr>
            <w:rFonts w:ascii="Times New Roman" w:hAnsi="Times New Roman"/>
            <w:color w:val="000000"/>
            <w:sz w:val="26"/>
            <w:szCs w:val="26"/>
          </w:rPr>
          <w:t>пунктами 3</w:t>
        </w:r>
      </w:hyperlink>
      <w:r w:rsidR="00AA03FC" w:rsidRPr="00A74B75">
        <w:rPr>
          <w:rFonts w:ascii="Times New Roman" w:hAnsi="Times New Roman"/>
          <w:color w:val="000000"/>
          <w:sz w:val="26"/>
          <w:szCs w:val="26"/>
        </w:rPr>
        <w:t xml:space="preserve"> - </w:t>
      </w:r>
      <w:hyperlink r:id="rId18" w:history="1">
        <w:r w:rsidR="00AA03FC" w:rsidRPr="00A74B75">
          <w:rPr>
            <w:rFonts w:ascii="Times New Roman" w:hAnsi="Times New Roman"/>
            <w:color w:val="000000"/>
            <w:sz w:val="26"/>
            <w:szCs w:val="26"/>
          </w:rPr>
          <w:t>6 части 1 статьи 57</w:t>
        </w:r>
      </w:hyperlink>
      <w:r w:rsidR="00AA03FC" w:rsidRPr="00A74B75">
        <w:rPr>
          <w:rFonts w:ascii="Times New Roman" w:hAnsi="Times New Roman"/>
          <w:color w:val="000000"/>
          <w:sz w:val="26"/>
          <w:szCs w:val="26"/>
        </w:rPr>
        <w:t xml:space="preserve"> и </w:t>
      </w:r>
      <w:hyperlink r:id="rId19" w:history="1">
        <w:r w:rsidR="00AA03FC" w:rsidRPr="00A74B75">
          <w:rPr>
            <w:rFonts w:ascii="Times New Roman" w:hAnsi="Times New Roman"/>
            <w:color w:val="000000"/>
            <w:sz w:val="26"/>
            <w:szCs w:val="26"/>
          </w:rPr>
          <w:t>частью 12 статьи 66</w:t>
        </w:r>
      </w:hyperlink>
      <w:r w:rsidRPr="00A74B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03FC" w:rsidRPr="00A74B75">
        <w:rPr>
          <w:rFonts w:ascii="Times New Roman" w:hAnsi="Times New Roman"/>
          <w:color w:val="000000"/>
          <w:sz w:val="26"/>
          <w:szCs w:val="26"/>
        </w:rPr>
        <w:t>№ 248-ФЗ.</w:t>
      </w:r>
    </w:p>
    <w:p w:rsidR="00AA03FC" w:rsidRPr="00AA03FC" w:rsidRDefault="004E24CE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4.19. </w:t>
      </w:r>
      <w:r w:rsidR="00AA03FC" w:rsidRPr="00AA03FC">
        <w:rPr>
          <w:rFonts w:ascii="Times New Roman" w:hAnsi="Times New Roman"/>
          <w:sz w:val="26"/>
          <w:szCs w:val="26"/>
        </w:rPr>
        <w:t xml:space="preserve">О проведении выездной проверки контролируемое лицо уведомляется путем направления копии решения о </w:t>
      </w:r>
      <w:r w:rsidR="00AA03FC" w:rsidRPr="00A74B75">
        <w:rPr>
          <w:rFonts w:ascii="Times New Roman" w:hAnsi="Times New Roman"/>
          <w:color w:val="000000"/>
          <w:sz w:val="26"/>
          <w:szCs w:val="26"/>
        </w:rPr>
        <w:t xml:space="preserve">проведении выездной проверки не позднее чем за 24 часа до ее начала в порядке, предусмотренном </w:t>
      </w:r>
      <w:hyperlink r:id="rId20" w:history="1">
        <w:r w:rsidR="00AA03FC" w:rsidRPr="00A74B75">
          <w:rPr>
            <w:rFonts w:ascii="Times New Roman" w:hAnsi="Times New Roman"/>
            <w:color w:val="000000"/>
            <w:sz w:val="26"/>
            <w:szCs w:val="26"/>
          </w:rPr>
          <w:t>статьей 21</w:t>
        </w:r>
      </w:hyperlink>
      <w:r w:rsidR="00AA03FC" w:rsidRPr="00A74B75">
        <w:rPr>
          <w:rFonts w:ascii="Times New Roman" w:hAnsi="Times New Roman"/>
          <w:color w:val="000000"/>
          <w:sz w:val="26"/>
          <w:szCs w:val="26"/>
        </w:rPr>
        <w:t xml:space="preserve"> № 248-ФЗ, если иное не предусмотрено федеральным законом</w:t>
      </w:r>
      <w:r w:rsidR="00AA03FC" w:rsidRPr="00AA03FC">
        <w:rPr>
          <w:rFonts w:ascii="Times New Roman" w:hAnsi="Times New Roman"/>
          <w:sz w:val="26"/>
          <w:szCs w:val="26"/>
        </w:rPr>
        <w:t xml:space="preserve"> о виде контроля.</w:t>
      </w:r>
    </w:p>
    <w:p w:rsidR="00AA03FC" w:rsidRPr="00A74B75" w:rsidRDefault="004E24CE" w:rsidP="00AA03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4B75">
        <w:rPr>
          <w:rFonts w:ascii="Times New Roman" w:hAnsi="Times New Roman"/>
          <w:color w:val="000000"/>
          <w:sz w:val="26"/>
          <w:szCs w:val="26"/>
        </w:rPr>
        <w:t xml:space="preserve">4.20. </w:t>
      </w:r>
      <w:r w:rsidR="00AA03FC" w:rsidRPr="00A74B75">
        <w:rPr>
          <w:rFonts w:ascii="Times New Roman" w:hAnsi="Times New Roman"/>
          <w:color w:val="000000"/>
          <w:sz w:val="26"/>
          <w:szCs w:val="26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21" w:history="1">
        <w:r w:rsidR="00AA03FC" w:rsidRPr="00A74B75">
          <w:rPr>
            <w:rFonts w:ascii="Times New Roman" w:hAnsi="Times New Roman"/>
            <w:color w:val="000000"/>
            <w:sz w:val="26"/>
            <w:szCs w:val="26"/>
          </w:rPr>
          <w:t>пункт 6 части 1 статьи 57</w:t>
        </w:r>
      </w:hyperlink>
      <w:r w:rsidRPr="00A74B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03FC" w:rsidRPr="00A74B75">
        <w:rPr>
          <w:rFonts w:ascii="Times New Roman" w:hAnsi="Times New Roman"/>
          <w:color w:val="000000"/>
          <w:sz w:val="26"/>
          <w:szCs w:val="26"/>
        </w:rPr>
        <w:t>№ 248-ФЗ и которая для микропредприятия не может продолжаться более 40</w:t>
      </w:r>
      <w:r w:rsidRPr="00A74B75">
        <w:rPr>
          <w:rFonts w:ascii="Times New Roman" w:hAnsi="Times New Roman"/>
          <w:color w:val="000000"/>
          <w:sz w:val="26"/>
          <w:szCs w:val="26"/>
        </w:rPr>
        <w:t xml:space="preserve"> часов.</w:t>
      </w:r>
    </w:p>
    <w:p w:rsidR="00AA03FC" w:rsidRPr="00AA03FC" w:rsidRDefault="004E24CE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4.21. </w:t>
      </w:r>
      <w:r w:rsidR="00AA03FC" w:rsidRPr="00AA03FC">
        <w:rPr>
          <w:rFonts w:ascii="Times New Roman" w:hAnsi="Times New Roman"/>
          <w:sz w:val="26"/>
          <w:szCs w:val="26"/>
        </w:rPr>
        <w:t>В ходе выездной проверки могут совершаться следующие контрольные (надзорные) действия: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1)</w:t>
      </w:r>
      <w:r w:rsidR="004E24CE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осмотр;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2)</w:t>
      </w:r>
      <w:r w:rsidR="004E24CE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досмотр;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3)</w:t>
      </w:r>
      <w:r w:rsidR="004E24CE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опрос;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4)</w:t>
      </w:r>
      <w:r w:rsidR="004E24CE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получение письменных объяснений;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5)</w:t>
      </w:r>
      <w:r w:rsidR="004E24CE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истребование документов;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6)</w:t>
      </w:r>
      <w:r w:rsidR="004E24CE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инструментальное обследование;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7)</w:t>
      </w:r>
      <w:r w:rsidR="004E24CE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экспертиза.</w:t>
      </w:r>
    </w:p>
    <w:p w:rsidR="00AA03FC" w:rsidRPr="00AA03FC" w:rsidRDefault="004E24CE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4.22. </w:t>
      </w:r>
      <w:r w:rsidR="00AA03FC" w:rsidRPr="00AA03FC">
        <w:rPr>
          <w:rFonts w:ascii="Times New Roman" w:hAnsi="Times New Roman"/>
          <w:sz w:val="26"/>
          <w:szCs w:val="26"/>
        </w:rPr>
        <w:t>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AA03FC" w:rsidRPr="00AA03FC" w:rsidRDefault="00EA7D3A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4.23. </w:t>
      </w:r>
      <w:r w:rsidR="00AA03FC" w:rsidRPr="00AA03FC">
        <w:rPr>
          <w:rFonts w:ascii="Times New Roman" w:hAnsi="Times New Roman"/>
          <w:sz w:val="26"/>
          <w:szCs w:val="26"/>
        </w:rPr>
        <w:t>В ходе рейдового осмотра могут совершаться сл</w:t>
      </w:r>
      <w:r>
        <w:rPr>
          <w:rFonts w:ascii="Times New Roman" w:hAnsi="Times New Roman"/>
          <w:sz w:val="26"/>
          <w:szCs w:val="26"/>
        </w:rPr>
        <w:t xml:space="preserve">едующие контрольные </w:t>
      </w:r>
      <w:r w:rsidR="00AA03FC" w:rsidRPr="00AA03FC">
        <w:rPr>
          <w:rFonts w:ascii="Times New Roman" w:hAnsi="Times New Roman"/>
          <w:sz w:val="26"/>
          <w:szCs w:val="26"/>
        </w:rPr>
        <w:t>действия: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1)</w:t>
      </w:r>
      <w:r w:rsidR="00EA7D3A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осмотр;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2)</w:t>
      </w:r>
      <w:r w:rsidR="00EA7D3A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досмотр;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3)</w:t>
      </w:r>
      <w:r w:rsidR="00EA7D3A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опрос;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4)</w:t>
      </w:r>
      <w:r w:rsidR="00EA7D3A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получение письменных объяснений;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5)</w:t>
      </w:r>
      <w:r w:rsidR="00EA7D3A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истребование документов;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lastRenderedPageBreak/>
        <w:t>6)</w:t>
      </w:r>
      <w:r w:rsidR="00EA7D3A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инструментальное обследование;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7)</w:t>
      </w:r>
      <w:r w:rsidR="00EA7D3A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экспертиза.</w:t>
      </w:r>
    </w:p>
    <w:p w:rsidR="00AA03FC" w:rsidRPr="00AA03FC" w:rsidRDefault="00EA7D3A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4.24. </w:t>
      </w:r>
      <w:r w:rsidR="00AA03FC" w:rsidRPr="00AA03FC">
        <w:rPr>
          <w:rFonts w:ascii="Times New Roman" w:hAnsi="Times New Roman"/>
          <w:sz w:val="26"/>
          <w:szCs w:val="26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AA03FC" w:rsidRPr="00AA03FC" w:rsidRDefault="00EA7D3A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4.25. </w:t>
      </w:r>
      <w:r w:rsidR="00AA03FC" w:rsidRPr="00AA03FC">
        <w:rPr>
          <w:rFonts w:ascii="Times New Roman" w:hAnsi="Times New Roman"/>
          <w:sz w:val="26"/>
          <w:szCs w:val="26"/>
        </w:rPr>
        <w:t>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AA03FC" w:rsidRPr="00AA03FC" w:rsidRDefault="00EA7D3A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4.26. </w:t>
      </w:r>
      <w:r w:rsidR="00AA03FC" w:rsidRPr="00AA03FC">
        <w:rPr>
          <w:rFonts w:ascii="Times New Roman" w:hAnsi="Times New Roman"/>
          <w:sz w:val="26"/>
          <w:szCs w:val="26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AA03FC" w:rsidRPr="00AA03FC" w:rsidRDefault="00EA7D3A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4.27. </w:t>
      </w:r>
      <w:r w:rsidR="00AA03FC" w:rsidRPr="00AA03FC">
        <w:rPr>
          <w:rFonts w:ascii="Times New Roman" w:hAnsi="Times New Roman"/>
          <w:sz w:val="26"/>
          <w:szCs w:val="26"/>
        </w:rPr>
        <w:t>В случае,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мероприятия в отношении каждого контролируемого лица, допустившего нар</w:t>
      </w:r>
      <w:r>
        <w:rPr>
          <w:rFonts w:ascii="Times New Roman" w:hAnsi="Times New Roman"/>
          <w:sz w:val="26"/>
          <w:szCs w:val="26"/>
        </w:rPr>
        <w:t>ушение обязательных требований.</w:t>
      </w:r>
    </w:p>
    <w:p w:rsidR="00AA03FC" w:rsidRPr="00AA03FC" w:rsidRDefault="00EA7D3A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4.28. </w:t>
      </w:r>
      <w:r w:rsidR="00AA03FC" w:rsidRPr="00AA03FC">
        <w:rPr>
          <w:rFonts w:ascii="Times New Roman" w:hAnsi="Times New Roman"/>
          <w:sz w:val="26"/>
          <w:szCs w:val="26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</w:t>
      </w:r>
      <w:r>
        <w:rPr>
          <w:rFonts w:ascii="Times New Roman" w:hAnsi="Times New Roman"/>
          <w:sz w:val="26"/>
          <w:szCs w:val="26"/>
        </w:rPr>
        <w:t xml:space="preserve">2 статьи 66 </w:t>
      </w:r>
      <w:r w:rsidR="00AA03FC" w:rsidRPr="00AA03FC">
        <w:rPr>
          <w:rFonts w:ascii="Times New Roman" w:hAnsi="Times New Roman"/>
          <w:sz w:val="26"/>
          <w:szCs w:val="26"/>
        </w:rPr>
        <w:t>№ 248-ФЗ.</w:t>
      </w:r>
    </w:p>
    <w:p w:rsidR="00AA03FC" w:rsidRPr="00AA03FC" w:rsidRDefault="00EA7D3A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4.29. </w:t>
      </w:r>
      <w:r w:rsidR="00AA03FC" w:rsidRPr="00AA03FC">
        <w:rPr>
          <w:rFonts w:ascii="Times New Roman" w:hAnsi="Times New Roman"/>
          <w:sz w:val="26"/>
          <w:szCs w:val="26"/>
        </w:rPr>
        <w:t>Под наблюдением за соблюдением обязательных требований (мониторингом безопасности) понимается сбор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фото-киносъемки, видеозаписи,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AA03FC" w:rsidRPr="00AA03FC" w:rsidRDefault="00EA7D3A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4.30. </w:t>
      </w:r>
      <w:r w:rsidR="00AA03FC" w:rsidRPr="00AA03FC">
        <w:rPr>
          <w:rFonts w:ascii="Times New Roman" w:hAnsi="Times New Roman"/>
          <w:sz w:val="26"/>
          <w:szCs w:val="26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AA03FC" w:rsidRPr="00AA03FC" w:rsidRDefault="00EA7D3A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4.31. </w:t>
      </w:r>
      <w:r w:rsidR="00AA03FC" w:rsidRPr="00AA03FC">
        <w:rPr>
          <w:rFonts w:ascii="Times New Roman" w:hAnsi="Times New Roman"/>
          <w:sz w:val="26"/>
          <w:szCs w:val="26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</w:t>
      </w:r>
      <w:r>
        <w:rPr>
          <w:rFonts w:ascii="Times New Roman" w:hAnsi="Times New Roman"/>
          <w:sz w:val="26"/>
          <w:szCs w:val="26"/>
        </w:rPr>
        <w:t xml:space="preserve">смотренные частью 3 статьи 74 </w:t>
      </w:r>
      <w:r w:rsidR="00AA03FC" w:rsidRPr="00AA03FC">
        <w:rPr>
          <w:rFonts w:ascii="Times New Roman" w:hAnsi="Times New Roman"/>
          <w:sz w:val="26"/>
          <w:szCs w:val="26"/>
        </w:rPr>
        <w:t xml:space="preserve">№ 248-ФЗ. </w:t>
      </w:r>
    </w:p>
    <w:p w:rsidR="00AA03FC" w:rsidRPr="00AA03FC" w:rsidRDefault="00EA7D3A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4.32. </w:t>
      </w:r>
      <w:r w:rsidR="00AA03FC" w:rsidRPr="00AA03FC">
        <w:rPr>
          <w:rFonts w:ascii="Times New Roman" w:hAnsi="Times New Roman"/>
          <w:sz w:val="26"/>
          <w:szCs w:val="26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AA03FC" w:rsidRPr="00AA03FC" w:rsidRDefault="007128A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4.33. </w:t>
      </w:r>
      <w:r w:rsidR="00AA03FC" w:rsidRPr="00AA03FC">
        <w:rPr>
          <w:rFonts w:ascii="Times New Roman" w:hAnsi="Times New Roman"/>
          <w:sz w:val="26"/>
          <w:szCs w:val="26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AA03FC" w:rsidRPr="00AA03FC" w:rsidRDefault="007128A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4.34. </w:t>
      </w:r>
      <w:r w:rsidR="00AA03FC" w:rsidRPr="00AA03FC">
        <w:rPr>
          <w:rFonts w:ascii="Times New Roman" w:hAnsi="Times New Roman"/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1)</w:t>
      </w:r>
      <w:r w:rsidR="007128A6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осмотр;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2)</w:t>
      </w:r>
      <w:r w:rsidR="007128A6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инструментальное обследование (с применением видеозаписи);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lastRenderedPageBreak/>
        <w:t>3)</w:t>
      </w:r>
      <w:r w:rsidR="007128A6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испытание;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4</w:t>
      </w:r>
      <w:r w:rsidR="007128A6">
        <w:rPr>
          <w:rFonts w:ascii="Times New Roman" w:hAnsi="Times New Roman"/>
          <w:sz w:val="26"/>
          <w:szCs w:val="26"/>
        </w:rPr>
        <w:t xml:space="preserve">) </w:t>
      </w:r>
      <w:r w:rsidRPr="00AA03FC">
        <w:rPr>
          <w:rFonts w:ascii="Times New Roman" w:hAnsi="Times New Roman"/>
          <w:sz w:val="26"/>
          <w:szCs w:val="26"/>
        </w:rPr>
        <w:t>экспертиза.</w:t>
      </w:r>
    </w:p>
    <w:p w:rsidR="00AA03FC" w:rsidRPr="00AA03FC" w:rsidRDefault="007128A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4.35. </w:t>
      </w:r>
      <w:r w:rsidR="00AA03FC" w:rsidRPr="00AA03FC">
        <w:rPr>
          <w:rFonts w:ascii="Times New Roman" w:hAnsi="Times New Roman"/>
          <w:sz w:val="26"/>
          <w:szCs w:val="26"/>
        </w:rPr>
        <w:t>Выездное обследование проводится без информирования контролируемого лица.</w:t>
      </w:r>
    </w:p>
    <w:p w:rsidR="00AA03FC" w:rsidRPr="00AA03FC" w:rsidRDefault="007128A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4.36. </w:t>
      </w:r>
      <w:r w:rsidR="00AA03FC" w:rsidRPr="00AA03FC">
        <w:rPr>
          <w:rFonts w:ascii="Times New Roman" w:hAnsi="Times New Roman"/>
          <w:sz w:val="26"/>
          <w:szCs w:val="26"/>
        </w:rPr>
        <w:t xml:space="preserve">По результатам проведения выездного обследования не могут быть приняты решения, предусмотренные пунктами 1 и 2 части </w:t>
      </w:r>
      <w:r>
        <w:rPr>
          <w:rFonts w:ascii="Times New Roman" w:hAnsi="Times New Roman"/>
          <w:sz w:val="26"/>
          <w:szCs w:val="26"/>
        </w:rPr>
        <w:t xml:space="preserve">2 статьи 90 </w:t>
      </w:r>
      <w:r w:rsidR="00AA03FC" w:rsidRPr="00AA03FC">
        <w:rPr>
          <w:rFonts w:ascii="Times New Roman" w:hAnsi="Times New Roman"/>
          <w:sz w:val="26"/>
          <w:szCs w:val="26"/>
        </w:rPr>
        <w:t>№ 248-ФЗ.</w:t>
      </w:r>
    </w:p>
    <w:p w:rsidR="00AA03FC" w:rsidRPr="00AA03FC" w:rsidRDefault="007128A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4.37. </w:t>
      </w:r>
      <w:r w:rsidR="00AA03FC" w:rsidRPr="00AA03FC">
        <w:rPr>
          <w:rFonts w:ascii="Times New Roman" w:hAnsi="Times New Roman"/>
          <w:bCs/>
          <w:sz w:val="26"/>
          <w:szCs w:val="26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AA03FC" w:rsidRPr="00AA03FC" w:rsidRDefault="007128A6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4.38. </w:t>
      </w:r>
      <w:r w:rsidR="00AA03FC" w:rsidRPr="00AA03FC">
        <w:rPr>
          <w:rFonts w:ascii="Times New Roman" w:hAnsi="Times New Roman"/>
          <w:sz w:val="26"/>
          <w:szCs w:val="26"/>
        </w:rPr>
        <w:t xml:space="preserve">Контролируемые лица, вправе в соответствии с частью </w:t>
      </w:r>
      <w:r>
        <w:rPr>
          <w:rFonts w:ascii="Times New Roman" w:hAnsi="Times New Roman"/>
          <w:sz w:val="26"/>
          <w:szCs w:val="26"/>
        </w:rPr>
        <w:t xml:space="preserve">8 статьи 31 </w:t>
      </w:r>
      <w:r w:rsidR="00AA03FC" w:rsidRPr="00AA03FC">
        <w:rPr>
          <w:rFonts w:ascii="Times New Roman" w:hAnsi="Times New Roman"/>
          <w:sz w:val="26"/>
          <w:szCs w:val="26"/>
        </w:rPr>
        <w:t>№ 248-ФЗ, представить в контрольный орган</w:t>
      </w:r>
      <w:r w:rsidR="00AA03FC" w:rsidRPr="00AA03FC">
        <w:rPr>
          <w:rFonts w:ascii="Times New Roman" w:hAnsi="Times New Roman"/>
          <w:i/>
          <w:sz w:val="26"/>
          <w:szCs w:val="26"/>
        </w:rPr>
        <w:t xml:space="preserve"> </w:t>
      </w:r>
      <w:r w:rsidR="00AA03FC" w:rsidRPr="00AA03FC">
        <w:rPr>
          <w:rFonts w:ascii="Times New Roman" w:hAnsi="Times New Roman"/>
          <w:sz w:val="26"/>
          <w:szCs w:val="26"/>
        </w:rPr>
        <w:t>информацию о невозможности присутствия при проведении контрольного мероприятия в случаях:</w:t>
      </w:r>
    </w:p>
    <w:p w:rsidR="00AA03FC" w:rsidRPr="00AA03FC" w:rsidRDefault="00AA03FC" w:rsidP="00AA03F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1)</w:t>
      </w:r>
      <w:r w:rsidR="007128A6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нахождения на стационарном лечении в медицинском учреждении;</w:t>
      </w:r>
    </w:p>
    <w:p w:rsidR="00AA03FC" w:rsidRPr="00AA03FC" w:rsidRDefault="00AA03FC" w:rsidP="00AA03F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2)</w:t>
      </w:r>
      <w:r w:rsidR="007128A6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нахождения за пределами Российской Федерации;</w:t>
      </w:r>
    </w:p>
    <w:p w:rsidR="00AA03FC" w:rsidRPr="00AA03FC" w:rsidRDefault="00AA03FC" w:rsidP="00AA03F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3)</w:t>
      </w:r>
      <w:r w:rsidR="007128A6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административного ареста;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4)</w:t>
      </w:r>
      <w:r w:rsidR="007128A6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iCs/>
          <w:sz w:val="26"/>
          <w:szCs w:val="26"/>
        </w:rPr>
        <w:t>5)</w:t>
      </w:r>
      <w:r w:rsidR="007128A6">
        <w:rPr>
          <w:rFonts w:ascii="Times New Roman" w:hAnsi="Times New Roman"/>
          <w:iCs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признания недееспособным или ограниченно дееспособным решением суда, вступившим в законную силу.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6)</w:t>
      </w:r>
      <w:r w:rsidR="007128A6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 xml:space="preserve">наступления </w:t>
      </w:r>
      <w:r w:rsidRPr="00AA03FC">
        <w:rPr>
          <w:rFonts w:ascii="Times New Roman" w:hAnsi="Times New Roman"/>
          <w:iCs/>
          <w:sz w:val="26"/>
          <w:szCs w:val="26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AA03FC" w:rsidRPr="00AA03FC" w:rsidRDefault="007128A6" w:rsidP="00AA03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4.39. </w:t>
      </w:r>
      <w:r w:rsidR="00AA03FC" w:rsidRPr="00AA03FC">
        <w:rPr>
          <w:rFonts w:ascii="Times New Roman" w:hAnsi="Times New Roman"/>
          <w:sz w:val="26"/>
          <w:szCs w:val="26"/>
        </w:rPr>
        <w:t>Информация о невозможности присутствия при проведении контрольного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AA03FC" w:rsidRPr="00AA03FC">
        <w:rPr>
          <w:rFonts w:ascii="Times New Roman" w:hAnsi="Times New Roman"/>
          <w:sz w:val="26"/>
          <w:szCs w:val="26"/>
        </w:rPr>
        <w:t>мероприятия должна содержать:</w:t>
      </w:r>
    </w:p>
    <w:p w:rsidR="00AA03FC" w:rsidRPr="00AA03FC" w:rsidRDefault="00AA03FC" w:rsidP="00AA03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1)</w:t>
      </w:r>
      <w:r w:rsidR="007128A6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AA03FC" w:rsidRPr="00AA03FC" w:rsidRDefault="00AA03FC" w:rsidP="00AA03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2)</w:t>
      </w:r>
      <w:r w:rsidR="007128A6">
        <w:rPr>
          <w:rFonts w:ascii="Times New Roman" w:hAnsi="Times New Roman"/>
          <w:sz w:val="26"/>
          <w:szCs w:val="26"/>
        </w:rPr>
        <w:t xml:space="preserve"> </w:t>
      </w:r>
      <w:r w:rsidRPr="00AA03FC">
        <w:rPr>
          <w:rFonts w:ascii="Times New Roman" w:hAnsi="Times New Roman"/>
          <w:sz w:val="26"/>
          <w:szCs w:val="26"/>
        </w:rPr>
        <w:t>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AA03FC" w:rsidRPr="00AA03FC" w:rsidRDefault="00AA03FC" w:rsidP="00AA0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AA03FC" w:rsidRPr="00AA03FC" w:rsidRDefault="007128A6" w:rsidP="00AA03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4.40. </w:t>
      </w:r>
      <w:r w:rsidR="00AA03FC" w:rsidRPr="00AA03FC">
        <w:rPr>
          <w:rFonts w:ascii="Times New Roman" w:hAnsi="Times New Roman"/>
          <w:sz w:val="26"/>
          <w:szCs w:val="26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AA03FC" w:rsidRPr="00AA03FC" w:rsidRDefault="00AA03FC" w:rsidP="00AA03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A03FC">
        <w:rPr>
          <w:rFonts w:ascii="Times New Roman" w:hAnsi="Times New Roman"/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AA03FC" w:rsidRPr="00AA03FC" w:rsidRDefault="007128A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4.41. </w:t>
      </w:r>
      <w:r w:rsidR="00AA03FC" w:rsidRPr="00AA03FC">
        <w:rPr>
          <w:rFonts w:ascii="Times New Roman" w:hAnsi="Times New Roman"/>
          <w:sz w:val="26"/>
          <w:szCs w:val="26"/>
        </w:rPr>
        <w:t>Результаты контрольного мероприятия оформляются в порядке, установленном статьей 87 № 248-ФЗ.</w:t>
      </w:r>
    </w:p>
    <w:p w:rsidR="007128A6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A03FC">
        <w:rPr>
          <w:rFonts w:ascii="Times New Roman" w:hAnsi="Times New Roman"/>
          <w:color w:val="000000"/>
          <w:sz w:val="26"/>
          <w:szCs w:val="26"/>
        </w:rPr>
        <w:t>По окончании проведения контрольного мероприятия составляется акт контрольного мероприятия (далее</w:t>
      </w:r>
      <w:r w:rsidR="007128A6">
        <w:rPr>
          <w:rFonts w:ascii="Times New Roman" w:hAnsi="Times New Roman"/>
          <w:color w:val="000000"/>
          <w:sz w:val="26"/>
          <w:szCs w:val="26"/>
        </w:rPr>
        <w:t xml:space="preserve"> - акт).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A03FC">
        <w:rPr>
          <w:rFonts w:ascii="Times New Roman" w:hAnsi="Times New Roman"/>
          <w:color w:val="000000"/>
          <w:sz w:val="26"/>
          <w:szCs w:val="26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</w:t>
      </w:r>
      <w:r w:rsidRPr="00AA03FC">
        <w:rPr>
          <w:rFonts w:ascii="Times New Roman" w:hAnsi="Times New Roman"/>
          <w:color w:val="000000"/>
          <w:sz w:val="26"/>
          <w:szCs w:val="26"/>
        </w:rPr>
        <w:lastRenderedPageBreak/>
        <w:t>доказательствами нарушения обязательных требований</w:t>
      </w:r>
      <w:r w:rsidR="007128A6">
        <w:rPr>
          <w:rFonts w:ascii="Times New Roman" w:hAnsi="Times New Roman"/>
          <w:color w:val="000000"/>
          <w:sz w:val="26"/>
          <w:szCs w:val="26"/>
        </w:rPr>
        <w:t>, должны быть приобщены к акту.</w:t>
      </w:r>
    </w:p>
    <w:p w:rsidR="00AA03FC" w:rsidRPr="00AA03FC" w:rsidRDefault="007128A6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4.42.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AA03FC" w:rsidRPr="00AA03FC" w:rsidRDefault="00895D85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4.43.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3" w:name="p1207"/>
      <w:bookmarkEnd w:id="3"/>
      <w:r w:rsidRPr="00AA03FC">
        <w:rPr>
          <w:rFonts w:ascii="Times New Roman" w:hAnsi="Times New Roman"/>
          <w:color w:val="000000"/>
          <w:sz w:val="26"/>
          <w:szCs w:val="26"/>
        </w:rPr>
        <w:t xml:space="preserve"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</w:t>
      </w:r>
      <w:r w:rsidRPr="00A74B75">
        <w:rPr>
          <w:rFonts w:ascii="Times New Roman" w:hAnsi="Times New Roman"/>
          <w:color w:val="000000"/>
          <w:sz w:val="26"/>
          <w:szCs w:val="26"/>
        </w:rPr>
        <w:t xml:space="preserve">контрольный орган направляет акт контролируемому лицу в порядке, установленном </w:t>
      </w:r>
      <w:hyperlink r:id="rId22" w:history="1">
        <w:r w:rsidRPr="00A74B75">
          <w:rPr>
            <w:rFonts w:ascii="Times New Roman" w:hAnsi="Times New Roman"/>
            <w:color w:val="000000"/>
            <w:sz w:val="26"/>
            <w:szCs w:val="26"/>
          </w:rPr>
          <w:t>статьей 21</w:t>
        </w:r>
      </w:hyperlink>
      <w:r w:rsidRPr="00A74B75">
        <w:rPr>
          <w:rFonts w:ascii="Times New Roman" w:hAnsi="Times New Roman"/>
          <w:color w:val="000000"/>
          <w:sz w:val="26"/>
          <w:szCs w:val="26"/>
        </w:rPr>
        <w:t xml:space="preserve"> № 248-ФЗ.</w:t>
      </w:r>
    </w:p>
    <w:p w:rsidR="00AA03FC" w:rsidRPr="00AA03FC" w:rsidRDefault="00895D85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4.45.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AA03FC" w:rsidRPr="00AA03FC" w:rsidRDefault="00895D85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4" w:name="p1212"/>
      <w:bookmarkEnd w:id="4"/>
      <w:r>
        <w:rPr>
          <w:rFonts w:ascii="Times New Roman" w:hAnsi="Times New Roman"/>
          <w:color w:val="000000"/>
          <w:sz w:val="26"/>
          <w:szCs w:val="26"/>
        </w:rPr>
        <w:t xml:space="preserve">4.46.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AA03FC" w:rsidRPr="00AA03FC" w:rsidRDefault="00973CE9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4.47.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t>В случае поступления в контрольный орган возр</w:t>
      </w:r>
      <w:r>
        <w:rPr>
          <w:rFonts w:ascii="Times New Roman" w:hAnsi="Times New Roman"/>
          <w:color w:val="000000"/>
          <w:sz w:val="26"/>
          <w:szCs w:val="26"/>
        </w:rPr>
        <w:t xml:space="preserve">ажений, контрольный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t>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</w:t>
      </w:r>
      <w:r>
        <w:rPr>
          <w:rFonts w:ascii="Times New Roman" w:hAnsi="Times New Roman"/>
          <w:color w:val="000000"/>
          <w:sz w:val="26"/>
          <w:szCs w:val="26"/>
        </w:rPr>
        <w:t xml:space="preserve"> со дня поступления возражений.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AA03FC">
        <w:rPr>
          <w:rFonts w:ascii="Times New Roman" w:hAnsi="Times New Roman"/>
          <w:iCs/>
          <w:color w:val="000000"/>
          <w:sz w:val="26"/>
          <w:szCs w:val="26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AA03FC">
        <w:rPr>
          <w:rFonts w:ascii="Times New Roman" w:hAnsi="Times New Roman"/>
          <w:iCs/>
          <w:color w:val="000000"/>
          <w:sz w:val="26"/>
          <w:szCs w:val="26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AA03FC" w:rsidRPr="00AA03FC" w:rsidRDefault="00973CE9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4.48. </w:t>
      </w:r>
      <w:r w:rsidR="00AA03FC" w:rsidRPr="00AA03FC">
        <w:rPr>
          <w:rFonts w:ascii="Times New Roman" w:hAnsi="Times New Roman"/>
          <w:iCs/>
          <w:color w:val="000000"/>
          <w:sz w:val="26"/>
          <w:szCs w:val="26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AA03FC">
        <w:rPr>
          <w:rFonts w:ascii="Times New Roman" w:hAnsi="Times New Roman"/>
          <w:iCs/>
          <w:color w:val="000000"/>
          <w:sz w:val="26"/>
          <w:szCs w:val="26"/>
        </w:rPr>
        <w:t>Протокол консультаций рассматривается контрольным органом при принятии решения по результатам проведения контрольного</w:t>
      </w:r>
      <w:r w:rsidR="00973CE9">
        <w:rPr>
          <w:rFonts w:ascii="Times New Roman" w:hAnsi="Times New Roman"/>
          <w:iCs/>
          <w:color w:val="000000"/>
          <w:sz w:val="26"/>
          <w:szCs w:val="26"/>
        </w:rPr>
        <w:t xml:space="preserve"> мероприятия.</w:t>
      </w:r>
    </w:p>
    <w:p w:rsidR="00AA03FC" w:rsidRPr="00AA03FC" w:rsidRDefault="00AA03FC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AA03FC">
        <w:rPr>
          <w:rFonts w:ascii="Times New Roman" w:hAnsi="Times New Roman"/>
          <w:iCs/>
          <w:color w:val="000000"/>
          <w:sz w:val="26"/>
          <w:szCs w:val="26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AA03FC" w:rsidRPr="00AA03FC" w:rsidRDefault="00973CE9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4.49.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A03FC" w:rsidRPr="00AA03FC" w:rsidRDefault="00973CE9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4.50.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в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lastRenderedPageBreak/>
        <w:t>пределах полномочий, предусмотренных законодательством Российской Федерации, обязан принять меры в соответствии со</w:t>
      </w:r>
      <w:r>
        <w:rPr>
          <w:rFonts w:ascii="Times New Roman" w:hAnsi="Times New Roman"/>
          <w:color w:val="000000"/>
          <w:sz w:val="26"/>
          <w:szCs w:val="26"/>
        </w:rPr>
        <w:t xml:space="preserve"> статьей 90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t>№ 248-ФЗ.</w:t>
      </w:r>
    </w:p>
    <w:p w:rsidR="00AA03FC" w:rsidRPr="00AA03FC" w:rsidRDefault="006B3377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4.51. </w:t>
      </w:r>
      <w:r w:rsidR="00AA03FC" w:rsidRPr="00AA03FC">
        <w:rPr>
          <w:rFonts w:ascii="Times New Roman" w:hAnsi="Times New Roman"/>
          <w:color w:val="000000"/>
          <w:sz w:val="26"/>
          <w:szCs w:val="26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AA03FC" w:rsidRPr="00AA03FC" w:rsidRDefault="004D378E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4.52. </w:t>
      </w:r>
      <w:r w:rsidR="00AA03FC" w:rsidRPr="00AA03FC">
        <w:rPr>
          <w:rFonts w:ascii="Times New Roman" w:hAnsi="Times New Roman"/>
          <w:iCs/>
          <w:sz w:val="26"/>
          <w:szCs w:val="26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предусмотренным частью 2 статьи 91</w:t>
      </w:r>
      <w:r w:rsidR="00AA03FC" w:rsidRPr="00AA03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03FC" w:rsidRPr="00AA03FC">
        <w:rPr>
          <w:rFonts w:ascii="Times New Roman" w:hAnsi="Times New Roman"/>
          <w:iCs/>
          <w:sz w:val="26"/>
          <w:szCs w:val="26"/>
        </w:rPr>
        <w:t>№ 248-ФЗ, подлежат отмене контрольным органом, проводившим контрольное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="00AA03FC" w:rsidRPr="00AA03FC">
        <w:rPr>
          <w:rFonts w:ascii="Times New Roman" w:hAnsi="Times New Roman"/>
          <w:iCs/>
          <w:sz w:val="26"/>
          <w:szCs w:val="26"/>
        </w:rPr>
        <w:t>мероприятие,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органа, проводившего контрольное мероприятие, принимает решение о признании результатов такого мероприятия недействительными.</w:t>
      </w:r>
    </w:p>
    <w:p w:rsidR="00AA03FC" w:rsidRPr="00AA03FC" w:rsidRDefault="004D378E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4.53. </w:t>
      </w:r>
      <w:r w:rsidR="00AA03FC" w:rsidRPr="00AA03FC">
        <w:rPr>
          <w:rFonts w:ascii="Times New Roman" w:hAnsi="Times New Roman"/>
          <w:iCs/>
          <w:sz w:val="26"/>
          <w:szCs w:val="26"/>
        </w:rPr>
        <w:t>Исполнение решений контрольного органа осуществляется в порядке установленном статьями 92</w:t>
      </w:r>
      <w:r>
        <w:rPr>
          <w:rFonts w:ascii="Times New Roman" w:hAnsi="Times New Roman"/>
          <w:iCs/>
          <w:sz w:val="26"/>
          <w:szCs w:val="26"/>
        </w:rPr>
        <w:t xml:space="preserve">-95 </w:t>
      </w:r>
      <w:r w:rsidR="00AA03FC" w:rsidRPr="00AA03FC">
        <w:rPr>
          <w:rFonts w:ascii="Times New Roman" w:hAnsi="Times New Roman"/>
          <w:iCs/>
          <w:sz w:val="26"/>
          <w:szCs w:val="26"/>
        </w:rPr>
        <w:t>№ 248-ФЗ.</w:t>
      </w:r>
    </w:p>
    <w:p w:rsidR="00AA03FC" w:rsidRPr="00AA03FC" w:rsidRDefault="004D378E" w:rsidP="00AA03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4.54. </w:t>
      </w:r>
      <w:r w:rsidR="00AA03FC" w:rsidRPr="00AA03FC">
        <w:rPr>
          <w:rFonts w:ascii="Times New Roman" w:hAnsi="Times New Roman"/>
          <w:iCs/>
          <w:sz w:val="26"/>
          <w:szCs w:val="26"/>
        </w:rP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AA03FC" w:rsidRPr="00AA03FC" w:rsidSect="00C95EA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1F4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44851BE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D044EEC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07500E4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1BE5F0F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DB43C31"/>
    <w:multiLevelType w:val="hybridMultilevel"/>
    <w:tmpl w:val="3C8660AA"/>
    <w:lvl w:ilvl="0" w:tplc="4EBE1D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EE56D3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03DC"/>
    <w:rsid w:val="00020BEB"/>
    <w:rsid w:val="00026A1F"/>
    <w:rsid w:val="000420E2"/>
    <w:rsid w:val="000723AD"/>
    <w:rsid w:val="000A0E4C"/>
    <w:rsid w:val="000A3C20"/>
    <w:rsid w:val="000C07A4"/>
    <w:rsid w:val="000C3F71"/>
    <w:rsid w:val="001115AA"/>
    <w:rsid w:val="00120034"/>
    <w:rsid w:val="001461B6"/>
    <w:rsid w:val="001463A6"/>
    <w:rsid w:val="00184635"/>
    <w:rsid w:val="00190094"/>
    <w:rsid w:val="00197243"/>
    <w:rsid w:val="001D4CDC"/>
    <w:rsid w:val="001F7C5A"/>
    <w:rsid w:val="00221ACB"/>
    <w:rsid w:val="002333BB"/>
    <w:rsid w:val="002573F5"/>
    <w:rsid w:val="00274609"/>
    <w:rsid w:val="002C55E2"/>
    <w:rsid w:val="002E2A88"/>
    <w:rsid w:val="002F010A"/>
    <w:rsid w:val="00340AFD"/>
    <w:rsid w:val="003E4968"/>
    <w:rsid w:val="00457BBF"/>
    <w:rsid w:val="00480323"/>
    <w:rsid w:val="004805F5"/>
    <w:rsid w:val="004A396E"/>
    <w:rsid w:val="004B196B"/>
    <w:rsid w:val="004B41C6"/>
    <w:rsid w:val="004D378E"/>
    <w:rsid w:val="004D4A25"/>
    <w:rsid w:val="004E1EDB"/>
    <w:rsid w:val="004E24CE"/>
    <w:rsid w:val="004E3759"/>
    <w:rsid w:val="004F040D"/>
    <w:rsid w:val="00525EC5"/>
    <w:rsid w:val="005A063A"/>
    <w:rsid w:val="005C4DFB"/>
    <w:rsid w:val="005D010A"/>
    <w:rsid w:val="005D3778"/>
    <w:rsid w:val="00611577"/>
    <w:rsid w:val="006202FD"/>
    <w:rsid w:val="00646CB5"/>
    <w:rsid w:val="00646F7A"/>
    <w:rsid w:val="00660B27"/>
    <w:rsid w:val="00661D14"/>
    <w:rsid w:val="0066342C"/>
    <w:rsid w:val="00665A1F"/>
    <w:rsid w:val="0066759F"/>
    <w:rsid w:val="006B3377"/>
    <w:rsid w:val="006C329A"/>
    <w:rsid w:val="006D6ACC"/>
    <w:rsid w:val="006E6D45"/>
    <w:rsid w:val="007128A6"/>
    <w:rsid w:val="007B0500"/>
    <w:rsid w:val="007C2767"/>
    <w:rsid w:val="007E7314"/>
    <w:rsid w:val="00823560"/>
    <w:rsid w:val="00854EEB"/>
    <w:rsid w:val="00891762"/>
    <w:rsid w:val="00895D85"/>
    <w:rsid w:val="00897C47"/>
    <w:rsid w:val="008C5DD6"/>
    <w:rsid w:val="008D1867"/>
    <w:rsid w:val="008D4FB4"/>
    <w:rsid w:val="00905A48"/>
    <w:rsid w:val="009072CB"/>
    <w:rsid w:val="00927891"/>
    <w:rsid w:val="00932301"/>
    <w:rsid w:val="00973CE9"/>
    <w:rsid w:val="0098736C"/>
    <w:rsid w:val="00991723"/>
    <w:rsid w:val="009A330F"/>
    <w:rsid w:val="009A6440"/>
    <w:rsid w:val="009B03DC"/>
    <w:rsid w:val="00A43F86"/>
    <w:rsid w:val="00A74B75"/>
    <w:rsid w:val="00A8438E"/>
    <w:rsid w:val="00AA03FC"/>
    <w:rsid w:val="00AD6F4C"/>
    <w:rsid w:val="00AF5E9D"/>
    <w:rsid w:val="00B11E25"/>
    <w:rsid w:val="00B358F0"/>
    <w:rsid w:val="00B67C63"/>
    <w:rsid w:val="00BA5DE8"/>
    <w:rsid w:val="00BA7926"/>
    <w:rsid w:val="00C1273B"/>
    <w:rsid w:val="00C6265D"/>
    <w:rsid w:val="00C66531"/>
    <w:rsid w:val="00C75B06"/>
    <w:rsid w:val="00C83BED"/>
    <w:rsid w:val="00C84FA1"/>
    <w:rsid w:val="00C93632"/>
    <w:rsid w:val="00C95EA5"/>
    <w:rsid w:val="00CA3867"/>
    <w:rsid w:val="00CB7ED6"/>
    <w:rsid w:val="00CC7EE4"/>
    <w:rsid w:val="00CE4F6E"/>
    <w:rsid w:val="00D129F0"/>
    <w:rsid w:val="00D32975"/>
    <w:rsid w:val="00D42066"/>
    <w:rsid w:val="00D77251"/>
    <w:rsid w:val="00D81753"/>
    <w:rsid w:val="00D920CD"/>
    <w:rsid w:val="00DD6131"/>
    <w:rsid w:val="00DF5296"/>
    <w:rsid w:val="00DF7CED"/>
    <w:rsid w:val="00E07765"/>
    <w:rsid w:val="00E270D2"/>
    <w:rsid w:val="00E375DC"/>
    <w:rsid w:val="00E537B3"/>
    <w:rsid w:val="00E74BF2"/>
    <w:rsid w:val="00E86A16"/>
    <w:rsid w:val="00EA6522"/>
    <w:rsid w:val="00EA7D3A"/>
    <w:rsid w:val="00ED6C55"/>
    <w:rsid w:val="00EE0440"/>
    <w:rsid w:val="00EE3ED5"/>
    <w:rsid w:val="00EE6699"/>
    <w:rsid w:val="00EF4262"/>
    <w:rsid w:val="00EF63B0"/>
    <w:rsid w:val="00F37F48"/>
    <w:rsid w:val="00F4485D"/>
    <w:rsid w:val="00F52D90"/>
    <w:rsid w:val="00F65729"/>
    <w:rsid w:val="00F67E54"/>
    <w:rsid w:val="00FC1C8A"/>
    <w:rsid w:val="00FC57BB"/>
    <w:rsid w:val="00FC6D46"/>
    <w:rsid w:val="00FD6C3B"/>
    <w:rsid w:val="00FE670C"/>
    <w:rsid w:val="00FF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759F"/>
  </w:style>
  <w:style w:type="paragraph" w:styleId="a3">
    <w:name w:val="Normal (Web)"/>
    <w:basedOn w:val="a"/>
    <w:uiPriority w:val="99"/>
    <w:unhideWhenUsed/>
    <w:rsid w:val="00667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66759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6759F"/>
    <w:rPr>
      <w:color w:val="800080"/>
      <w:u w:val="single"/>
    </w:rPr>
  </w:style>
  <w:style w:type="character" w:customStyle="1" w:styleId="hyperlink">
    <w:name w:val="hyperlink"/>
    <w:rsid w:val="0066759F"/>
  </w:style>
  <w:style w:type="character" w:customStyle="1" w:styleId="strong">
    <w:name w:val="strong"/>
    <w:rsid w:val="0066759F"/>
  </w:style>
  <w:style w:type="paragraph" w:customStyle="1" w:styleId="table0">
    <w:name w:val="table0"/>
    <w:basedOn w:val="a"/>
    <w:rsid w:val="00667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667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E4968"/>
    <w:pPr>
      <w:ind w:left="720"/>
      <w:contextualSpacing/>
    </w:pPr>
  </w:style>
  <w:style w:type="paragraph" w:customStyle="1" w:styleId="ConsPlusNormal">
    <w:name w:val="ConsPlusNormal"/>
    <w:rsid w:val="005A06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7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7" Type="http://schemas.openxmlformats.org/officeDocument/2006/relationships/hyperlink" Target="http://www.lesnaya" TargetMode="Externa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9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14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2" Type="http://schemas.openxmlformats.org/officeDocument/2006/relationships/hyperlink" Target="https://login.consultant.ru/link/?rnd=7B23739398B7EEBD4903F63236F01FFD&amp;req=doc&amp;base=LAW&amp;n=358750&amp;dst=100225&amp;fld=134&amp;date=28.05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CD67-6D0D-431D-8331-7CAFC19D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5810</Words>
  <Characters>33120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Российская Федерация</vt:lpstr>
      <vt:lpstr>Совет депутатов Лесновского сельского поселения</vt:lpstr>
      <vt:lpstr/>
      <vt:lpstr/>
      <vt:lpstr>РЕШЕНИЕ</vt:lpstr>
      <vt:lpstr/>
    </vt:vector>
  </TitlesOfParts>
  <Company/>
  <LinksUpToDate>false</LinksUpToDate>
  <CharactersWithSpaces>38853</CharactersWithSpaces>
  <SharedDoc>false</SharedDoc>
  <HLinks>
    <vt:vector size="96" baseType="variant">
      <vt:variant>
        <vt:i4>3539000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https://login.consultant.ru/link/?rnd=7B23739398B7EEBD4903F63236F01FFD&amp;req=doc&amp;base=LAW&amp;n=358750&amp;dst=100225&amp;fld=134&amp;date=28.05.2021</vt:lpwstr>
      </vt:variant>
      <vt:variant>
        <vt:lpwstr/>
      </vt:variant>
      <vt:variant>
        <vt:i4>3866725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7471156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2021-07-06T10:36:00Z</cp:lastPrinted>
  <dcterms:created xsi:type="dcterms:W3CDTF">2021-08-23T06:30:00Z</dcterms:created>
  <dcterms:modified xsi:type="dcterms:W3CDTF">2021-08-23T06:30:00Z</dcterms:modified>
</cp:coreProperties>
</file>